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1845" w14:textId="77777777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right"/>
        <w:rPr>
          <w:bCs/>
          <w:sz w:val="24"/>
          <w:szCs w:val="24"/>
        </w:rPr>
      </w:pPr>
      <w:bookmarkStart w:id="0" w:name="_Hlk74218642"/>
      <w:r w:rsidRPr="00A55DD3">
        <w:rPr>
          <w:bCs/>
          <w:sz w:val="24"/>
          <w:szCs w:val="24"/>
        </w:rPr>
        <w:t xml:space="preserve">Приложение </w:t>
      </w:r>
    </w:p>
    <w:p w14:paraId="24F6021C" w14:textId="77777777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right"/>
        <w:rPr>
          <w:bCs/>
          <w:sz w:val="24"/>
          <w:szCs w:val="24"/>
        </w:rPr>
      </w:pPr>
      <w:r w:rsidRPr="00A55DD3">
        <w:rPr>
          <w:bCs/>
          <w:sz w:val="24"/>
          <w:szCs w:val="24"/>
        </w:rPr>
        <w:t xml:space="preserve">к приказу ГБУК ЛО «Парковое агентство» </w:t>
      </w:r>
    </w:p>
    <w:p w14:paraId="2EC08D8A" w14:textId="57D1C16B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right"/>
        <w:rPr>
          <w:bCs/>
          <w:sz w:val="24"/>
          <w:szCs w:val="24"/>
        </w:rPr>
      </w:pPr>
      <w:r w:rsidRPr="00A55DD3">
        <w:rPr>
          <w:bCs/>
          <w:sz w:val="24"/>
          <w:szCs w:val="24"/>
        </w:rPr>
        <w:t xml:space="preserve">от ________________ № ___________ </w:t>
      </w:r>
    </w:p>
    <w:p w14:paraId="00222899" w14:textId="0CBBB6A7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Cs/>
          <w:sz w:val="24"/>
          <w:szCs w:val="24"/>
        </w:rPr>
      </w:pPr>
    </w:p>
    <w:p w14:paraId="185AED47" w14:textId="77777777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Cs/>
          <w:sz w:val="24"/>
          <w:szCs w:val="24"/>
        </w:rPr>
      </w:pPr>
    </w:p>
    <w:p w14:paraId="5D9D2FA8" w14:textId="2C02BD3A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Cs/>
          <w:sz w:val="24"/>
          <w:szCs w:val="24"/>
        </w:rPr>
      </w:pPr>
      <w:r w:rsidRPr="00A55DD3">
        <w:rPr>
          <w:bCs/>
          <w:sz w:val="24"/>
          <w:szCs w:val="24"/>
        </w:rPr>
        <w:t>КОМИТЕТ ПО КУЛЬТУРЕ И ТУРИЗМУ ЛЕНИНГРАДСКОЙ ОБЛАСТИ</w:t>
      </w:r>
    </w:p>
    <w:p w14:paraId="723A221C" w14:textId="77777777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</w:p>
    <w:p w14:paraId="3B3B8375" w14:textId="132EB2DC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  <w:r w:rsidRPr="00A55DD3">
        <w:rPr>
          <w:b/>
          <w:sz w:val="24"/>
          <w:szCs w:val="24"/>
        </w:rPr>
        <w:t>Государственное бюджетное учреждение культуры Ленинградской области «Парковое агентство»</w:t>
      </w:r>
    </w:p>
    <w:p w14:paraId="2FE4C34E" w14:textId="77777777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right"/>
        <w:rPr>
          <w:b/>
          <w:sz w:val="24"/>
          <w:szCs w:val="24"/>
        </w:rPr>
      </w:pPr>
    </w:p>
    <w:p w14:paraId="019054F4" w14:textId="38870C04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right"/>
        <w:rPr>
          <w:b/>
          <w:sz w:val="24"/>
          <w:szCs w:val="24"/>
        </w:rPr>
      </w:pPr>
      <w:r w:rsidRPr="00A55DD3">
        <w:rPr>
          <w:b/>
          <w:sz w:val="24"/>
          <w:szCs w:val="24"/>
        </w:rPr>
        <w:t xml:space="preserve">УТВЕРЖДЕНО </w:t>
      </w:r>
    </w:p>
    <w:p w14:paraId="31C6A3DD" w14:textId="714A794E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right"/>
        <w:rPr>
          <w:bCs/>
          <w:sz w:val="24"/>
          <w:szCs w:val="24"/>
        </w:rPr>
      </w:pPr>
      <w:r w:rsidRPr="00A55DD3">
        <w:rPr>
          <w:bCs/>
          <w:sz w:val="24"/>
          <w:szCs w:val="24"/>
        </w:rPr>
        <w:t>приказом ГБУК ЛО «Парковое агентство»</w:t>
      </w:r>
    </w:p>
    <w:p w14:paraId="6A2EF182" w14:textId="31CF2BB1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right"/>
        <w:rPr>
          <w:b/>
          <w:sz w:val="24"/>
          <w:szCs w:val="24"/>
        </w:rPr>
      </w:pPr>
      <w:r w:rsidRPr="00A55DD3">
        <w:rPr>
          <w:bCs/>
          <w:sz w:val="24"/>
          <w:szCs w:val="24"/>
        </w:rPr>
        <w:t>от _________________ № ___________</w:t>
      </w:r>
    </w:p>
    <w:p w14:paraId="3EA76C9E" w14:textId="77777777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</w:p>
    <w:p w14:paraId="225D20C7" w14:textId="77777777" w:rsidR="00970344" w:rsidRPr="00A55DD3" w:rsidRDefault="00970344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</w:p>
    <w:p w14:paraId="517F7AD9" w14:textId="7D0E22E2" w:rsidR="008A7568" w:rsidRPr="00A55DD3" w:rsidRDefault="009D7A00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  <w:r w:rsidRPr="00A55DD3">
        <w:rPr>
          <w:b/>
          <w:sz w:val="24"/>
          <w:szCs w:val="24"/>
        </w:rPr>
        <w:t>П</w:t>
      </w:r>
      <w:r w:rsidR="008A7568" w:rsidRPr="00A55DD3">
        <w:rPr>
          <w:b/>
          <w:sz w:val="24"/>
          <w:szCs w:val="24"/>
        </w:rPr>
        <w:t>оложение</w:t>
      </w:r>
    </w:p>
    <w:p w14:paraId="22AFC55D" w14:textId="77777777" w:rsidR="00970344" w:rsidRPr="00A55DD3" w:rsidRDefault="00D879E4" w:rsidP="00A55DD3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  <w:r w:rsidRPr="00A55DD3">
        <w:rPr>
          <w:b/>
          <w:sz w:val="24"/>
          <w:szCs w:val="24"/>
        </w:rPr>
        <w:t xml:space="preserve">о </w:t>
      </w:r>
      <w:r w:rsidR="00FD2F69" w:rsidRPr="00A55DD3">
        <w:rPr>
          <w:b/>
          <w:sz w:val="24"/>
          <w:szCs w:val="24"/>
        </w:rPr>
        <w:t xml:space="preserve">художественном </w:t>
      </w:r>
      <w:r w:rsidR="00E56FA5" w:rsidRPr="00A55DD3">
        <w:rPr>
          <w:b/>
          <w:sz w:val="24"/>
          <w:szCs w:val="24"/>
        </w:rPr>
        <w:t>конкур</w:t>
      </w:r>
      <w:r w:rsidR="00FD2F69" w:rsidRPr="00A55DD3">
        <w:rPr>
          <w:b/>
          <w:sz w:val="24"/>
          <w:szCs w:val="24"/>
        </w:rPr>
        <w:t xml:space="preserve">се </w:t>
      </w:r>
    </w:p>
    <w:p w14:paraId="68034AFC" w14:textId="77777777" w:rsidR="00970344" w:rsidRPr="00A55DD3" w:rsidRDefault="00970344" w:rsidP="00A55DD3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</w:p>
    <w:p w14:paraId="4E03554E" w14:textId="22C01659" w:rsidR="009D7A00" w:rsidRPr="00A55DD3" w:rsidRDefault="00FD2F69" w:rsidP="00A55DD3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  <w:r w:rsidRPr="00A55DD3">
        <w:rPr>
          <w:b/>
          <w:sz w:val="24"/>
          <w:szCs w:val="24"/>
        </w:rPr>
        <w:t>«</w:t>
      </w:r>
      <w:r w:rsidR="00970344" w:rsidRPr="00A55DD3">
        <w:rPr>
          <w:b/>
          <w:sz w:val="24"/>
          <w:szCs w:val="24"/>
        </w:rPr>
        <w:t>ПОД СЕНЬЮ СТАРЫХ ЛИП</w:t>
      </w:r>
      <w:r w:rsidR="005C6F64" w:rsidRPr="00A55DD3">
        <w:rPr>
          <w:b/>
          <w:sz w:val="24"/>
          <w:szCs w:val="24"/>
        </w:rPr>
        <w:t>»</w:t>
      </w:r>
      <w:r w:rsidR="002B028C" w:rsidRPr="00A55DD3">
        <w:rPr>
          <w:b/>
          <w:sz w:val="24"/>
          <w:szCs w:val="24"/>
        </w:rPr>
        <w:t xml:space="preserve"> </w:t>
      </w:r>
    </w:p>
    <w:bookmarkEnd w:id="0"/>
    <w:p w14:paraId="1C20A60E" w14:textId="77777777" w:rsidR="003A52C0" w:rsidRPr="00A55DD3" w:rsidRDefault="003A52C0" w:rsidP="00A55DD3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76" w:lineRule="auto"/>
        <w:jc w:val="center"/>
        <w:rPr>
          <w:b/>
          <w:sz w:val="24"/>
          <w:szCs w:val="24"/>
        </w:rPr>
      </w:pPr>
    </w:p>
    <w:p w14:paraId="6A48080C" w14:textId="1A6760F1" w:rsidR="008E7353" w:rsidRPr="00A55DD3" w:rsidRDefault="00070A1E" w:rsidP="00A55DD3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D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771187A" w14:textId="77777777" w:rsidR="00E46541" w:rsidRPr="00A55DD3" w:rsidRDefault="00E46541" w:rsidP="00A55DD3">
      <w:pPr>
        <w:pStyle w:val="af3"/>
        <w:tabs>
          <w:tab w:val="left" w:pos="284"/>
        </w:tabs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6CE51B0" w14:textId="056BF638" w:rsidR="00070A1E" w:rsidRPr="00A55DD3" w:rsidRDefault="00791A03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="00FD2F69" w:rsidRPr="00A55DD3">
        <w:rPr>
          <w:sz w:val="24"/>
          <w:szCs w:val="24"/>
        </w:rPr>
        <w:t xml:space="preserve">художественного </w:t>
      </w:r>
      <w:r w:rsidR="00D879E4" w:rsidRPr="00A55DD3">
        <w:rPr>
          <w:sz w:val="24"/>
          <w:szCs w:val="24"/>
        </w:rPr>
        <w:t>к</w:t>
      </w:r>
      <w:r w:rsidR="00545DDF" w:rsidRPr="00A55DD3">
        <w:rPr>
          <w:sz w:val="24"/>
          <w:szCs w:val="24"/>
        </w:rPr>
        <w:t>онкурс</w:t>
      </w:r>
      <w:r w:rsidRPr="00A55DD3">
        <w:rPr>
          <w:sz w:val="24"/>
          <w:szCs w:val="24"/>
        </w:rPr>
        <w:t>а</w:t>
      </w:r>
      <w:r w:rsidR="00FD2F69" w:rsidRPr="00A55DD3">
        <w:rPr>
          <w:sz w:val="24"/>
          <w:szCs w:val="24"/>
        </w:rPr>
        <w:t xml:space="preserve"> «Под сенью старых лип»</w:t>
      </w:r>
      <w:r w:rsidR="007B2841" w:rsidRPr="00A55DD3">
        <w:rPr>
          <w:color w:val="808080" w:themeColor="background1" w:themeShade="80"/>
          <w:sz w:val="24"/>
          <w:szCs w:val="24"/>
        </w:rPr>
        <w:t xml:space="preserve"> </w:t>
      </w:r>
      <w:r w:rsidR="00070A1E" w:rsidRPr="00A55DD3">
        <w:rPr>
          <w:sz w:val="24"/>
          <w:szCs w:val="24"/>
        </w:rPr>
        <w:t>(далее – Конкурс</w:t>
      </w:r>
      <w:r w:rsidR="00970344" w:rsidRPr="00A55DD3">
        <w:rPr>
          <w:sz w:val="24"/>
          <w:szCs w:val="24"/>
        </w:rPr>
        <w:t>).</w:t>
      </w:r>
    </w:p>
    <w:p w14:paraId="12C877A3" w14:textId="3D4D3BDA" w:rsidR="001C1BC9" w:rsidRPr="00A55DD3" w:rsidRDefault="00112A79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 xml:space="preserve">Организатор Конкурса </w:t>
      </w:r>
      <w:r w:rsidR="00C72F63" w:rsidRPr="00C72F63">
        <w:rPr>
          <w:sz w:val="24"/>
          <w:szCs w:val="24"/>
        </w:rPr>
        <w:t>-</w:t>
      </w:r>
      <w:r w:rsidRPr="00A55DD3">
        <w:rPr>
          <w:sz w:val="24"/>
          <w:szCs w:val="24"/>
        </w:rPr>
        <w:t xml:space="preserve"> </w:t>
      </w:r>
      <w:r w:rsidR="00FD2F69" w:rsidRPr="00A55DD3">
        <w:rPr>
          <w:sz w:val="24"/>
          <w:szCs w:val="24"/>
        </w:rPr>
        <w:t>Государственн</w:t>
      </w:r>
      <w:r w:rsidR="005C6F64" w:rsidRPr="00A55DD3">
        <w:rPr>
          <w:sz w:val="24"/>
          <w:szCs w:val="24"/>
        </w:rPr>
        <w:t>ое</w:t>
      </w:r>
      <w:r w:rsidR="00FD2F69" w:rsidRPr="00A55DD3">
        <w:rPr>
          <w:sz w:val="24"/>
          <w:szCs w:val="24"/>
        </w:rPr>
        <w:t xml:space="preserve"> бюджетн</w:t>
      </w:r>
      <w:r w:rsidR="005C6F64" w:rsidRPr="00A55DD3">
        <w:rPr>
          <w:sz w:val="24"/>
          <w:szCs w:val="24"/>
        </w:rPr>
        <w:t>ое</w:t>
      </w:r>
      <w:r w:rsidR="00FD2F69" w:rsidRPr="00A55DD3">
        <w:rPr>
          <w:sz w:val="24"/>
          <w:szCs w:val="24"/>
        </w:rPr>
        <w:t xml:space="preserve"> учреждение культуры Ленинградской области «Парковое агентство» </w:t>
      </w:r>
      <w:r w:rsidR="00536012" w:rsidRPr="00A55DD3">
        <w:rPr>
          <w:sz w:val="24"/>
          <w:szCs w:val="24"/>
        </w:rPr>
        <w:t xml:space="preserve">(далее – </w:t>
      </w:r>
      <w:r w:rsidR="00970344" w:rsidRPr="00A55DD3">
        <w:rPr>
          <w:sz w:val="24"/>
          <w:szCs w:val="24"/>
        </w:rPr>
        <w:t xml:space="preserve">ГБУК ЛО «Парковое агентство», </w:t>
      </w:r>
      <w:r w:rsidR="00536012" w:rsidRPr="00A55DD3">
        <w:rPr>
          <w:sz w:val="24"/>
          <w:szCs w:val="24"/>
        </w:rPr>
        <w:t>Организатор)</w:t>
      </w:r>
      <w:r w:rsidRPr="00A55DD3">
        <w:rPr>
          <w:sz w:val="24"/>
          <w:szCs w:val="24"/>
        </w:rPr>
        <w:t>.</w:t>
      </w:r>
      <w:r w:rsidR="00C428C5" w:rsidRPr="00A55DD3">
        <w:rPr>
          <w:sz w:val="24"/>
          <w:szCs w:val="24"/>
        </w:rPr>
        <w:t xml:space="preserve"> </w:t>
      </w:r>
      <w:r w:rsidR="00FD2F69" w:rsidRPr="00A55DD3">
        <w:rPr>
          <w:sz w:val="24"/>
          <w:szCs w:val="24"/>
        </w:rPr>
        <w:t>Контактн</w:t>
      </w:r>
      <w:r w:rsidR="00C72F63">
        <w:rPr>
          <w:sz w:val="24"/>
          <w:szCs w:val="24"/>
        </w:rPr>
        <w:t>ое</w:t>
      </w:r>
      <w:r w:rsidR="00FD2F69" w:rsidRPr="00A55DD3">
        <w:rPr>
          <w:sz w:val="24"/>
          <w:szCs w:val="24"/>
        </w:rPr>
        <w:t xml:space="preserve"> лицо Организатора</w:t>
      </w:r>
      <w:r w:rsidR="00C72F63">
        <w:rPr>
          <w:sz w:val="24"/>
          <w:szCs w:val="24"/>
        </w:rPr>
        <w:t xml:space="preserve"> - </w:t>
      </w:r>
      <w:r w:rsidR="00FD2F69" w:rsidRPr="00A55DD3">
        <w:rPr>
          <w:sz w:val="24"/>
          <w:szCs w:val="24"/>
        </w:rPr>
        <w:t xml:space="preserve">начальник научного отдела ГБУК ЛО «Парковое агентство» Нарышкина Евгения Анатольевна, тел. 89062683245, </w:t>
      </w:r>
      <w:bookmarkStart w:id="1" w:name="_Hlk73969022"/>
      <w:r w:rsidR="00FD2F69" w:rsidRPr="00A55DD3">
        <w:rPr>
          <w:sz w:val="24"/>
          <w:szCs w:val="24"/>
          <w:lang w:val="en-US"/>
        </w:rPr>
        <w:t>e</w:t>
      </w:r>
      <w:r w:rsidR="00FD2F69" w:rsidRPr="00A55DD3">
        <w:rPr>
          <w:sz w:val="24"/>
          <w:szCs w:val="24"/>
        </w:rPr>
        <w:t>-</w:t>
      </w:r>
      <w:r w:rsidR="00FD2F69" w:rsidRPr="00A55DD3">
        <w:rPr>
          <w:sz w:val="24"/>
          <w:szCs w:val="24"/>
          <w:lang w:val="en-US"/>
        </w:rPr>
        <w:t>mail</w:t>
      </w:r>
      <w:r w:rsidR="00DC22F4" w:rsidRPr="00A55DD3">
        <w:rPr>
          <w:sz w:val="24"/>
          <w:szCs w:val="24"/>
        </w:rPr>
        <w:t>:</w:t>
      </w:r>
      <w:r w:rsidR="00FD2F69" w:rsidRPr="00A55DD3">
        <w:rPr>
          <w:sz w:val="24"/>
          <w:szCs w:val="24"/>
        </w:rPr>
        <w:t xml:space="preserve"> </w:t>
      </w:r>
      <w:hyperlink r:id="rId8" w:history="1">
        <w:r w:rsidR="00DC22F4" w:rsidRPr="00A55DD3">
          <w:rPr>
            <w:rStyle w:val="ae"/>
            <w:sz w:val="24"/>
            <w:szCs w:val="24"/>
            <w:lang w:val="en-US"/>
          </w:rPr>
          <w:t>n</w:t>
        </w:r>
        <w:r w:rsidR="00DC22F4" w:rsidRPr="00A55DD3">
          <w:rPr>
            <w:rStyle w:val="ae"/>
            <w:sz w:val="24"/>
            <w:szCs w:val="24"/>
          </w:rPr>
          <w:t>-</w:t>
        </w:r>
        <w:r w:rsidR="00DC22F4" w:rsidRPr="00A55DD3">
          <w:rPr>
            <w:rStyle w:val="ae"/>
            <w:sz w:val="24"/>
            <w:szCs w:val="24"/>
            <w:lang w:val="en-US"/>
          </w:rPr>
          <w:t>eva</w:t>
        </w:r>
        <w:r w:rsidR="00DC22F4" w:rsidRPr="00A55DD3">
          <w:rPr>
            <w:rStyle w:val="ae"/>
            <w:sz w:val="24"/>
            <w:szCs w:val="24"/>
          </w:rPr>
          <w:t>78@</w:t>
        </w:r>
        <w:r w:rsidR="00DC22F4" w:rsidRPr="00A55DD3">
          <w:rPr>
            <w:rStyle w:val="ae"/>
            <w:sz w:val="24"/>
            <w:szCs w:val="24"/>
            <w:lang w:val="en-US"/>
          </w:rPr>
          <w:t>yandex</w:t>
        </w:r>
        <w:r w:rsidR="00DC22F4" w:rsidRPr="00A55DD3">
          <w:rPr>
            <w:rStyle w:val="ae"/>
            <w:sz w:val="24"/>
            <w:szCs w:val="24"/>
          </w:rPr>
          <w:t>.</w:t>
        </w:r>
        <w:r w:rsidR="00DC22F4" w:rsidRPr="00A55DD3">
          <w:rPr>
            <w:rStyle w:val="ae"/>
            <w:sz w:val="24"/>
            <w:szCs w:val="24"/>
            <w:lang w:val="en-US"/>
          </w:rPr>
          <w:t>ru</w:t>
        </w:r>
      </w:hyperlink>
      <w:bookmarkEnd w:id="1"/>
      <w:r w:rsidR="00DC22F4" w:rsidRPr="00A55DD3">
        <w:rPr>
          <w:sz w:val="24"/>
          <w:szCs w:val="24"/>
        </w:rPr>
        <w:t xml:space="preserve">. </w:t>
      </w:r>
    </w:p>
    <w:p w14:paraId="4BDA611A" w14:textId="48BA6849" w:rsidR="001C1BC9" w:rsidRPr="00A55DD3" w:rsidRDefault="00FD2F69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>Партнер</w:t>
      </w:r>
      <w:r w:rsidR="00C72F63">
        <w:rPr>
          <w:sz w:val="24"/>
          <w:szCs w:val="24"/>
        </w:rPr>
        <w:t>ы</w:t>
      </w:r>
      <w:r w:rsidRPr="00A55DD3">
        <w:rPr>
          <w:sz w:val="24"/>
          <w:szCs w:val="24"/>
        </w:rPr>
        <w:t xml:space="preserve"> </w:t>
      </w:r>
      <w:r w:rsidR="001C1BC9" w:rsidRPr="00A55DD3">
        <w:rPr>
          <w:sz w:val="24"/>
          <w:szCs w:val="24"/>
        </w:rPr>
        <w:t>К</w:t>
      </w:r>
      <w:r w:rsidRPr="00A55DD3">
        <w:rPr>
          <w:sz w:val="24"/>
          <w:szCs w:val="24"/>
        </w:rPr>
        <w:t>онкурса</w:t>
      </w:r>
      <w:r w:rsidR="00026DC4" w:rsidRPr="00A55DD3">
        <w:rPr>
          <w:sz w:val="24"/>
          <w:szCs w:val="24"/>
        </w:rPr>
        <w:t xml:space="preserve">: </w:t>
      </w:r>
    </w:p>
    <w:p w14:paraId="5C4BA2F6" w14:textId="083BFA20" w:rsidR="001C1BC9" w:rsidRPr="00A4564D" w:rsidRDefault="005C6F64" w:rsidP="00A55DD3">
      <w:pPr>
        <w:pStyle w:val="11"/>
        <w:tabs>
          <w:tab w:val="left" w:pos="1418"/>
        </w:tabs>
        <w:spacing w:line="276" w:lineRule="auto"/>
        <w:ind w:firstLine="0"/>
        <w:rPr>
          <w:sz w:val="24"/>
          <w:szCs w:val="24"/>
        </w:rPr>
      </w:pPr>
      <w:r w:rsidRPr="00A55DD3">
        <w:rPr>
          <w:spacing w:val="-4"/>
          <w:sz w:val="24"/>
          <w:szCs w:val="24"/>
        </w:rPr>
        <w:t xml:space="preserve">- </w:t>
      </w:r>
      <w:r w:rsidR="00026DC4" w:rsidRPr="00A55DD3">
        <w:rPr>
          <w:spacing w:val="-4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 (</w:t>
      </w:r>
      <w:r w:rsidR="001C1BC9" w:rsidRPr="00A55DD3">
        <w:rPr>
          <w:spacing w:val="-4"/>
          <w:sz w:val="24"/>
          <w:szCs w:val="24"/>
        </w:rPr>
        <w:t xml:space="preserve">далее </w:t>
      </w:r>
      <w:r w:rsidR="00026DC4" w:rsidRPr="00A55DD3">
        <w:rPr>
          <w:spacing w:val="-4"/>
          <w:sz w:val="24"/>
          <w:szCs w:val="24"/>
        </w:rPr>
        <w:t>Партнер 1). Контактн</w:t>
      </w:r>
      <w:r w:rsidR="001C1BC9" w:rsidRPr="00A55DD3">
        <w:rPr>
          <w:spacing w:val="-4"/>
          <w:sz w:val="24"/>
          <w:szCs w:val="24"/>
        </w:rPr>
        <w:t>ым</w:t>
      </w:r>
      <w:r w:rsidR="00026DC4" w:rsidRPr="00A55DD3">
        <w:rPr>
          <w:spacing w:val="-4"/>
          <w:sz w:val="24"/>
          <w:szCs w:val="24"/>
        </w:rPr>
        <w:t xml:space="preserve"> лицо</w:t>
      </w:r>
      <w:r w:rsidR="001C1BC9" w:rsidRPr="00A55DD3">
        <w:rPr>
          <w:spacing w:val="-4"/>
          <w:sz w:val="24"/>
          <w:szCs w:val="24"/>
        </w:rPr>
        <w:t>м</w:t>
      </w:r>
      <w:r w:rsidR="00026DC4" w:rsidRPr="00A55DD3">
        <w:rPr>
          <w:spacing w:val="-4"/>
          <w:sz w:val="24"/>
          <w:szCs w:val="24"/>
        </w:rPr>
        <w:t xml:space="preserve"> Партнера 1</w:t>
      </w:r>
      <w:r w:rsidR="001C1BC9" w:rsidRPr="00A55DD3">
        <w:rPr>
          <w:spacing w:val="-4"/>
          <w:sz w:val="24"/>
          <w:szCs w:val="24"/>
        </w:rPr>
        <w:t xml:space="preserve"> является</w:t>
      </w:r>
      <w:r w:rsidR="00026DC4" w:rsidRPr="00A55DD3">
        <w:rPr>
          <w:spacing w:val="-4"/>
          <w:sz w:val="24"/>
          <w:szCs w:val="24"/>
        </w:rPr>
        <w:t xml:space="preserve"> </w:t>
      </w:r>
      <w:r w:rsidR="00026DC4" w:rsidRPr="00A55DD3">
        <w:rPr>
          <w:spacing w:val="-4"/>
          <w:sz w:val="24"/>
          <w:szCs w:val="24"/>
          <w:highlight w:val="magenta"/>
        </w:rPr>
        <w:t>Фамилия</w:t>
      </w:r>
      <w:r w:rsidR="00026DC4" w:rsidRPr="00A55DD3">
        <w:rPr>
          <w:spacing w:val="-4"/>
          <w:sz w:val="24"/>
          <w:szCs w:val="24"/>
        </w:rPr>
        <w:t xml:space="preserve"> Людмила Владимировна, </w:t>
      </w:r>
      <w:bookmarkStart w:id="2" w:name="_Hlk73969792"/>
      <w:r w:rsidR="00026DC4" w:rsidRPr="00A4564D">
        <w:rPr>
          <w:spacing w:val="-4"/>
          <w:sz w:val="24"/>
          <w:szCs w:val="24"/>
        </w:rPr>
        <w:t>тел.</w:t>
      </w:r>
      <w:r w:rsidR="00A4564D" w:rsidRPr="00A4564D">
        <w:rPr>
          <w:spacing w:val="-4"/>
          <w:sz w:val="24"/>
          <w:szCs w:val="24"/>
        </w:rPr>
        <w:t xml:space="preserve"> 89219280476</w:t>
      </w:r>
      <w:r w:rsidR="00026DC4" w:rsidRPr="00A4564D">
        <w:rPr>
          <w:spacing w:val="-4"/>
          <w:sz w:val="24"/>
          <w:szCs w:val="24"/>
        </w:rPr>
        <w:t xml:space="preserve">  </w:t>
      </w:r>
      <w:r w:rsidR="00FD2F69" w:rsidRPr="00A4564D">
        <w:rPr>
          <w:sz w:val="24"/>
          <w:szCs w:val="24"/>
        </w:rPr>
        <w:t xml:space="preserve"> </w:t>
      </w:r>
      <w:r w:rsidR="00026DC4" w:rsidRPr="00A4564D">
        <w:rPr>
          <w:sz w:val="24"/>
          <w:szCs w:val="24"/>
          <w:lang w:val="en-US"/>
        </w:rPr>
        <w:t>e</w:t>
      </w:r>
      <w:r w:rsidR="00026DC4" w:rsidRPr="00A4564D">
        <w:rPr>
          <w:sz w:val="24"/>
          <w:szCs w:val="24"/>
        </w:rPr>
        <w:t>-</w:t>
      </w:r>
      <w:r w:rsidR="00026DC4" w:rsidRPr="00A4564D">
        <w:rPr>
          <w:sz w:val="24"/>
          <w:szCs w:val="24"/>
          <w:lang w:val="en-US"/>
        </w:rPr>
        <w:t>mail</w:t>
      </w:r>
      <w:r w:rsidR="00026DC4" w:rsidRPr="00A4564D">
        <w:rPr>
          <w:sz w:val="24"/>
          <w:szCs w:val="24"/>
        </w:rPr>
        <w:t>:</w:t>
      </w:r>
      <w:bookmarkEnd w:id="2"/>
      <w:r w:rsidR="00A4564D" w:rsidRPr="00A4564D">
        <w:rPr>
          <w:sz w:val="24"/>
          <w:szCs w:val="24"/>
        </w:rPr>
        <w:t>79062834912@</w:t>
      </w:r>
      <w:r w:rsidR="00A4564D">
        <w:rPr>
          <w:sz w:val="24"/>
          <w:szCs w:val="24"/>
          <w:lang w:val="en-US"/>
        </w:rPr>
        <w:t>yandex</w:t>
      </w:r>
      <w:r w:rsidR="00A4564D" w:rsidRPr="00A4564D">
        <w:rPr>
          <w:sz w:val="24"/>
          <w:szCs w:val="24"/>
        </w:rPr>
        <w:t>.</w:t>
      </w:r>
      <w:r w:rsidR="00A4564D">
        <w:rPr>
          <w:sz w:val="24"/>
          <w:szCs w:val="24"/>
          <w:lang w:val="en-US"/>
        </w:rPr>
        <w:t>ru</w:t>
      </w:r>
      <w:r w:rsidR="00A4564D">
        <w:rPr>
          <w:sz w:val="24"/>
          <w:szCs w:val="24"/>
        </w:rPr>
        <w:t>;</w:t>
      </w:r>
    </w:p>
    <w:p w14:paraId="1BE44BCD" w14:textId="7FF75020" w:rsidR="001C1BC9" w:rsidRPr="00A55DD3" w:rsidRDefault="005C6F64" w:rsidP="00A55DD3">
      <w:pPr>
        <w:pStyle w:val="11"/>
        <w:tabs>
          <w:tab w:val="left" w:pos="1418"/>
        </w:tabs>
        <w:spacing w:line="276" w:lineRule="auto"/>
        <w:ind w:firstLine="0"/>
        <w:rPr>
          <w:sz w:val="24"/>
          <w:szCs w:val="24"/>
        </w:rPr>
      </w:pPr>
      <w:r w:rsidRPr="00A55DD3">
        <w:rPr>
          <w:sz w:val="24"/>
          <w:szCs w:val="24"/>
        </w:rPr>
        <w:t xml:space="preserve">- </w:t>
      </w:r>
      <w:r w:rsidR="001C1BC9" w:rsidRPr="00A55DD3">
        <w:rPr>
          <w:sz w:val="24"/>
          <w:szCs w:val="24"/>
        </w:rPr>
        <w:t xml:space="preserve">Международный общественный фонд «Международный Демидовский фонд» (далее Партнер 2).  </w:t>
      </w:r>
      <w:r w:rsidR="00026DC4" w:rsidRPr="00A55DD3">
        <w:rPr>
          <w:sz w:val="24"/>
          <w:szCs w:val="24"/>
        </w:rPr>
        <w:t xml:space="preserve"> </w:t>
      </w:r>
      <w:r w:rsidR="001C1BC9" w:rsidRPr="00A55DD3">
        <w:rPr>
          <w:sz w:val="24"/>
          <w:szCs w:val="24"/>
        </w:rPr>
        <w:t xml:space="preserve">Контактным лицом Партнера 2 является </w:t>
      </w:r>
      <w:r w:rsidR="001C1BC9" w:rsidRPr="00A4564D">
        <w:rPr>
          <w:sz w:val="24"/>
          <w:szCs w:val="24"/>
          <w:highlight w:val="magenta"/>
        </w:rPr>
        <w:t>Фамилия</w:t>
      </w:r>
      <w:r w:rsidR="001C1BC9" w:rsidRPr="00A55DD3">
        <w:rPr>
          <w:sz w:val="24"/>
          <w:szCs w:val="24"/>
        </w:rPr>
        <w:t xml:space="preserve"> Марианна Германовна </w:t>
      </w:r>
      <w:r w:rsidR="001C1BC9" w:rsidRPr="00A4564D">
        <w:rPr>
          <w:spacing w:val="-4"/>
          <w:sz w:val="24"/>
          <w:szCs w:val="24"/>
        </w:rPr>
        <w:t>тел.</w:t>
      </w:r>
      <w:r w:rsidR="00A4564D" w:rsidRPr="00A4564D">
        <w:rPr>
          <w:spacing w:val="-4"/>
          <w:sz w:val="24"/>
          <w:szCs w:val="24"/>
        </w:rPr>
        <w:t>89052034925,</w:t>
      </w:r>
      <w:r w:rsidR="001C1BC9" w:rsidRPr="00A4564D">
        <w:rPr>
          <w:spacing w:val="-4"/>
          <w:sz w:val="24"/>
          <w:szCs w:val="24"/>
        </w:rPr>
        <w:t xml:space="preserve">  </w:t>
      </w:r>
      <w:r w:rsidR="001C1BC9" w:rsidRPr="00A4564D">
        <w:rPr>
          <w:sz w:val="24"/>
          <w:szCs w:val="24"/>
        </w:rPr>
        <w:t xml:space="preserve"> </w:t>
      </w:r>
      <w:r w:rsidR="001C1BC9" w:rsidRPr="00A4564D">
        <w:rPr>
          <w:sz w:val="24"/>
          <w:szCs w:val="24"/>
          <w:lang w:val="en-US"/>
        </w:rPr>
        <w:t>e</w:t>
      </w:r>
      <w:r w:rsidR="001C1BC9" w:rsidRPr="00A4564D">
        <w:rPr>
          <w:sz w:val="24"/>
          <w:szCs w:val="24"/>
        </w:rPr>
        <w:t>-</w:t>
      </w:r>
      <w:r w:rsidR="001C1BC9" w:rsidRPr="00A4564D">
        <w:rPr>
          <w:sz w:val="24"/>
          <w:szCs w:val="24"/>
          <w:lang w:val="en-US"/>
        </w:rPr>
        <w:t>mail</w:t>
      </w:r>
      <w:r w:rsidR="001C1BC9" w:rsidRPr="00A4564D">
        <w:rPr>
          <w:sz w:val="24"/>
          <w:szCs w:val="24"/>
        </w:rPr>
        <w:t>:</w:t>
      </w:r>
      <w:r w:rsidR="00A4564D" w:rsidRPr="00A4564D">
        <w:rPr>
          <w:sz w:val="24"/>
          <w:szCs w:val="24"/>
          <w:lang w:val="en-US"/>
        </w:rPr>
        <w:t>mfrance</w:t>
      </w:r>
      <w:r w:rsidR="00A4564D" w:rsidRPr="00A4564D">
        <w:rPr>
          <w:sz w:val="24"/>
          <w:szCs w:val="24"/>
        </w:rPr>
        <w:t>@</w:t>
      </w:r>
      <w:r w:rsidR="00A4564D">
        <w:rPr>
          <w:sz w:val="24"/>
          <w:szCs w:val="24"/>
          <w:lang w:val="en-US"/>
        </w:rPr>
        <w:t>rambler</w:t>
      </w:r>
      <w:r w:rsidR="00A4564D" w:rsidRPr="00A4564D">
        <w:rPr>
          <w:sz w:val="24"/>
          <w:szCs w:val="24"/>
        </w:rPr>
        <w:t>.</w:t>
      </w:r>
      <w:r w:rsidR="00A4564D">
        <w:rPr>
          <w:sz w:val="24"/>
          <w:szCs w:val="24"/>
          <w:lang w:val="en-US"/>
        </w:rPr>
        <w:t>ru</w:t>
      </w:r>
      <w:r w:rsidR="00A4564D">
        <w:rPr>
          <w:sz w:val="24"/>
          <w:szCs w:val="24"/>
        </w:rPr>
        <w:t>.</w:t>
      </w:r>
      <w:r w:rsidR="001C1BC9" w:rsidRPr="00A55DD3">
        <w:rPr>
          <w:sz w:val="24"/>
          <w:szCs w:val="24"/>
        </w:rPr>
        <w:t xml:space="preserve"> </w:t>
      </w:r>
    </w:p>
    <w:p w14:paraId="531236F7" w14:textId="77777777" w:rsidR="001C1BC9" w:rsidRPr="00A55DD3" w:rsidRDefault="001C1BC9" w:rsidP="00A55DD3">
      <w:pPr>
        <w:pStyle w:val="11"/>
        <w:tabs>
          <w:tab w:val="left" w:pos="1418"/>
        </w:tabs>
        <w:spacing w:line="276" w:lineRule="auto"/>
        <w:ind w:firstLine="0"/>
        <w:rPr>
          <w:sz w:val="24"/>
          <w:szCs w:val="24"/>
        </w:rPr>
      </w:pPr>
    </w:p>
    <w:p w14:paraId="137A142B" w14:textId="40F6FB02" w:rsidR="00D73D9F" w:rsidRPr="00A55DD3" w:rsidRDefault="00D73D9F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sz w:val="24"/>
          <w:szCs w:val="24"/>
        </w:rPr>
      </w:pPr>
      <w:r w:rsidRPr="00A55DD3">
        <w:rPr>
          <w:sz w:val="24"/>
          <w:szCs w:val="24"/>
        </w:rPr>
        <w:t>Предметом Конкурса явля</w:t>
      </w:r>
      <w:r w:rsidR="00CF04F9" w:rsidRPr="00A55DD3">
        <w:rPr>
          <w:sz w:val="24"/>
          <w:szCs w:val="24"/>
        </w:rPr>
        <w:t xml:space="preserve">ется художественная работа, выполненная </w:t>
      </w:r>
      <w:r w:rsidR="00A12413" w:rsidRPr="00A55DD3">
        <w:rPr>
          <w:sz w:val="24"/>
          <w:szCs w:val="24"/>
        </w:rPr>
        <w:t>в технике</w:t>
      </w:r>
      <w:r w:rsidR="00CF04F9" w:rsidRPr="00A55DD3">
        <w:rPr>
          <w:sz w:val="24"/>
          <w:szCs w:val="24"/>
        </w:rPr>
        <w:t xml:space="preserve"> пленэрной живописи или графики</w:t>
      </w:r>
      <w:r w:rsidR="00A12413" w:rsidRPr="00A55DD3">
        <w:rPr>
          <w:sz w:val="24"/>
          <w:szCs w:val="24"/>
        </w:rPr>
        <w:t xml:space="preserve"> </w:t>
      </w:r>
      <w:r w:rsidR="00D76797" w:rsidRPr="00A55DD3">
        <w:rPr>
          <w:sz w:val="24"/>
          <w:szCs w:val="24"/>
        </w:rPr>
        <w:t xml:space="preserve">(далее – </w:t>
      </w:r>
      <w:r w:rsidR="00A12413" w:rsidRPr="00A55DD3">
        <w:rPr>
          <w:sz w:val="24"/>
          <w:szCs w:val="24"/>
        </w:rPr>
        <w:t>К</w:t>
      </w:r>
      <w:r w:rsidR="00D76797" w:rsidRPr="00A55DD3">
        <w:rPr>
          <w:sz w:val="24"/>
          <w:szCs w:val="24"/>
        </w:rPr>
        <w:t>онкурсная работа)</w:t>
      </w:r>
      <w:r w:rsidRPr="00A55DD3">
        <w:rPr>
          <w:sz w:val="24"/>
          <w:szCs w:val="24"/>
        </w:rPr>
        <w:t>.</w:t>
      </w:r>
    </w:p>
    <w:p w14:paraId="4D6461FA" w14:textId="7A6224ED" w:rsidR="000F534B" w:rsidRPr="00A55DD3" w:rsidRDefault="000F534B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 xml:space="preserve">Конкурс </w:t>
      </w:r>
      <w:r w:rsidR="001C1BC9" w:rsidRPr="00A55DD3">
        <w:rPr>
          <w:sz w:val="24"/>
          <w:szCs w:val="24"/>
        </w:rPr>
        <w:t xml:space="preserve">проводится среди </w:t>
      </w:r>
      <w:bookmarkStart w:id="3" w:name="_Hlk73979186"/>
      <w:r w:rsidR="00764BBE" w:rsidRPr="00A55DD3">
        <w:rPr>
          <w:sz w:val="24"/>
          <w:szCs w:val="24"/>
        </w:rPr>
        <w:t xml:space="preserve">выпускников и обучающихся </w:t>
      </w:r>
      <w:bookmarkStart w:id="4" w:name="_Hlk73978113"/>
      <w:r w:rsidR="00764BBE" w:rsidRPr="00A55DD3">
        <w:rPr>
          <w:sz w:val="24"/>
          <w:szCs w:val="24"/>
        </w:rPr>
        <w:t xml:space="preserve">средних и высших специализированных художественных учебных заведений, среди </w:t>
      </w:r>
      <w:r w:rsidR="006F7FE9" w:rsidRPr="00A55DD3">
        <w:rPr>
          <w:sz w:val="24"/>
          <w:szCs w:val="24"/>
        </w:rPr>
        <w:t>учащихся</w:t>
      </w:r>
      <w:r w:rsidR="00764BBE" w:rsidRPr="00A55DD3">
        <w:rPr>
          <w:sz w:val="24"/>
          <w:szCs w:val="24"/>
        </w:rPr>
        <w:t xml:space="preserve"> детских художественных школ (школ искусств) Ленинградской области</w:t>
      </w:r>
      <w:r w:rsidR="00A4042E" w:rsidRPr="00A55DD3">
        <w:rPr>
          <w:color w:val="808080" w:themeColor="background1" w:themeShade="80"/>
          <w:sz w:val="24"/>
          <w:szCs w:val="24"/>
        </w:rPr>
        <w:t xml:space="preserve"> </w:t>
      </w:r>
      <w:bookmarkEnd w:id="3"/>
      <w:bookmarkEnd w:id="4"/>
      <w:r w:rsidR="00112A79" w:rsidRPr="00A55DD3">
        <w:rPr>
          <w:sz w:val="24"/>
          <w:szCs w:val="24"/>
        </w:rPr>
        <w:t>(далее – Участники</w:t>
      </w:r>
      <w:r w:rsidR="000200F0" w:rsidRPr="00A55DD3">
        <w:rPr>
          <w:sz w:val="24"/>
          <w:szCs w:val="24"/>
        </w:rPr>
        <w:t xml:space="preserve">, </w:t>
      </w:r>
      <w:r w:rsidR="00225EAC" w:rsidRPr="00A55DD3">
        <w:rPr>
          <w:sz w:val="24"/>
          <w:szCs w:val="24"/>
        </w:rPr>
        <w:t xml:space="preserve">Авторы </w:t>
      </w:r>
      <w:r w:rsidR="000200F0" w:rsidRPr="00A55DD3">
        <w:rPr>
          <w:sz w:val="24"/>
          <w:szCs w:val="24"/>
        </w:rPr>
        <w:t>конкурсной работы</w:t>
      </w:r>
      <w:r w:rsidR="00112A79" w:rsidRPr="00A55DD3">
        <w:rPr>
          <w:sz w:val="24"/>
          <w:szCs w:val="24"/>
        </w:rPr>
        <w:t>)</w:t>
      </w:r>
      <w:r w:rsidRPr="00A55DD3">
        <w:rPr>
          <w:sz w:val="24"/>
          <w:szCs w:val="24"/>
        </w:rPr>
        <w:t>.</w:t>
      </w:r>
    </w:p>
    <w:p w14:paraId="1F0FA20B" w14:textId="4DA42309" w:rsidR="00664540" w:rsidRPr="00A55DD3" w:rsidRDefault="00664540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>Срок проведения Конкурса</w:t>
      </w:r>
      <w:r w:rsidR="00CF04F9" w:rsidRPr="00A55DD3">
        <w:rPr>
          <w:sz w:val="24"/>
          <w:szCs w:val="24"/>
        </w:rPr>
        <w:t xml:space="preserve"> с 22 июня по 23 июня</w:t>
      </w:r>
      <w:r w:rsidRPr="00A55DD3">
        <w:rPr>
          <w:sz w:val="24"/>
          <w:szCs w:val="24"/>
        </w:rPr>
        <w:t xml:space="preserve"> включительно.</w:t>
      </w:r>
    </w:p>
    <w:p w14:paraId="6E3392A1" w14:textId="4004CB7E" w:rsidR="00E96810" w:rsidRPr="00A55DD3" w:rsidRDefault="00E96810" w:rsidP="00A55DD3">
      <w:pPr>
        <w:pStyle w:val="ab"/>
        <w:numPr>
          <w:ilvl w:val="1"/>
          <w:numId w:val="2"/>
        </w:numPr>
        <w:tabs>
          <w:tab w:val="left" w:pos="1276"/>
        </w:tabs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DD3">
        <w:rPr>
          <w:rFonts w:ascii="Times New Roman" w:hAnsi="Times New Roman" w:cs="Times New Roman"/>
          <w:sz w:val="24"/>
          <w:szCs w:val="24"/>
        </w:rPr>
        <w:lastRenderedPageBreak/>
        <w:t>Конкурс проводится по следующим номинациям:</w:t>
      </w:r>
    </w:p>
    <w:p w14:paraId="12FF7598" w14:textId="4A9B1D0C" w:rsidR="00CF04F9" w:rsidRPr="00A55DD3" w:rsidRDefault="00CF04F9" w:rsidP="00A55DD3">
      <w:pPr>
        <w:pStyle w:val="ab"/>
        <w:numPr>
          <w:ilvl w:val="2"/>
          <w:numId w:val="2"/>
        </w:numPr>
        <w:tabs>
          <w:tab w:val="left" w:pos="1276"/>
        </w:tabs>
        <w:spacing w:line="276" w:lineRule="auto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55DD3">
        <w:rPr>
          <w:rFonts w:ascii="Times New Roman" w:hAnsi="Times New Roman" w:cs="Times New Roman"/>
          <w:sz w:val="24"/>
          <w:szCs w:val="24"/>
        </w:rPr>
        <w:t xml:space="preserve">Конкурсная работа, выполненная </w:t>
      </w:r>
      <w:r w:rsidR="006F7FE9" w:rsidRPr="00A55DD3">
        <w:rPr>
          <w:rFonts w:ascii="Times New Roman" w:hAnsi="Times New Roman" w:cs="Times New Roman"/>
          <w:sz w:val="24"/>
          <w:szCs w:val="24"/>
        </w:rPr>
        <w:t>выпускником среднего или высшего специализированного художественного учебного заведения.</w:t>
      </w:r>
    </w:p>
    <w:p w14:paraId="6B0C9810" w14:textId="3D5A0B61" w:rsidR="006F7FE9" w:rsidRPr="00A55DD3" w:rsidRDefault="006F7FE9" w:rsidP="00A55DD3">
      <w:pPr>
        <w:pStyle w:val="af3"/>
        <w:numPr>
          <w:ilvl w:val="2"/>
          <w:numId w:val="2"/>
        </w:numPr>
        <w:tabs>
          <w:tab w:val="left" w:pos="1276"/>
        </w:tabs>
        <w:spacing w:after="0"/>
        <w:ind w:left="1985" w:hanging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DD3">
        <w:rPr>
          <w:rFonts w:ascii="Times New Roman" w:hAnsi="Times New Roman" w:cs="Times New Roman"/>
          <w:sz w:val="24"/>
          <w:szCs w:val="24"/>
        </w:rPr>
        <w:t>Конкурсная работа, выполненная обучающимся среднего или высшего специализированного художественного учебного заведения.</w:t>
      </w:r>
    </w:p>
    <w:p w14:paraId="20E6AD56" w14:textId="173E0586" w:rsidR="006F7FE9" w:rsidRPr="00A55DD3" w:rsidRDefault="006F7FE9" w:rsidP="00A55DD3">
      <w:pPr>
        <w:pStyle w:val="af3"/>
        <w:numPr>
          <w:ilvl w:val="2"/>
          <w:numId w:val="2"/>
        </w:numPr>
        <w:spacing w:after="0"/>
        <w:ind w:left="1985" w:hanging="127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DD3">
        <w:rPr>
          <w:rFonts w:ascii="Times New Roman" w:hAnsi="Times New Roman" w:cs="Times New Roman"/>
          <w:sz w:val="24"/>
          <w:szCs w:val="24"/>
        </w:rPr>
        <w:t>Конкурсная работа, выполненная учащимся детской художественной школы (школы искусств) Ленинградской</w:t>
      </w:r>
      <w:r w:rsidR="00F162EB" w:rsidRPr="00A55DD3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35C83AE4" w14:textId="3FB86C90" w:rsidR="000F534B" w:rsidRPr="00A55DD3" w:rsidRDefault="006F7FE9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 xml:space="preserve">Организатор Конкурса не </w:t>
      </w:r>
      <w:r w:rsidR="00D93538" w:rsidRPr="00A55DD3">
        <w:rPr>
          <w:sz w:val="24"/>
          <w:szCs w:val="24"/>
        </w:rPr>
        <w:t xml:space="preserve">менее чем за три </w:t>
      </w:r>
      <w:r w:rsidR="00E46541" w:rsidRPr="00A55DD3">
        <w:rPr>
          <w:sz w:val="24"/>
          <w:szCs w:val="24"/>
        </w:rPr>
        <w:t xml:space="preserve">рабочих </w:t>
      </w:r>
      <w:r w:rsidR="00D93538" w:rsidRPr="00A55DD3">
        <w:rPr>
          <w:sz w:val="24"/>
          <w:szCs w:val="24"/>
        </w:rPr>
        <w:t xml:space="preserve">дня до даты начала приема конкурсных работ </w:t>
      </w:r>
      <w:r w:rsidR="00A91AA6" w:rsidRPr="00A55DD3">
        <w:rPr>
          <w:sz w:val="24"/>
          <w:szCs w:val="24"/>
        </w:rPr>
        <w:t xml:space="preserve">публикует </w:t>
      </w:r>
      <w:r w:rsidR="00D93538" w:rsidRPr="00A55DD3">
        <w:rPr>
          <w:sz w:val="24"/>
          <w:szCs w:val="24"/>
        </w:rPr>
        <w:t xml:space="preserve">на сайте </w:t>
      </w:r>
      <w:r w:rsidRPr="00A55DD3">
        <w:rPr>
          <w:sz w:val="24"/>
          <w:szCs w:val="24"/>
        </w:rPr>
        <w:t>и в социальных сетях ГБУК ЛО «Парковое агентство»</w:t>
      </w:r>
      <w:r w:rsidR="00D93538" w:rsidRPr="00A55DD3">
        <w:rPr>
          <w:sz w:val="24"/>
          <w:szCs w:val="24"/>
        </w:rPr>
        <w:t xml:space="preserve"> </w:t>
      </w:r>
      <w:r w:rsidR="00A91AA6" w:rsidRPr="00A55DD3">
        <w:rPr>
          <w:sz w:val="24"/>
          <w:szCs w:val="24"/>
        </w:rPr>
        <w:t xml:space="preserve">информацию </w:t>
      </w:r>
      <w:r w:rsidR="000F534B" w:rsidRPr="00A55DD3">
        <w:rPr>
          <w:sz w:val="24"/>
          <w:szCs w:val="24"/>
        </w:rPr>
        <w:t>о</w:t>
      </w:r>
      <w:r w:rsidR="00683010" w:rsidRPr="00A55DD3">
        <w:rPr>
          <w:sz w:val="24"/>
          <w:szCs w:val="24"/>
        </w:rPr>
        <w:t xml:space="preserve">б условиях </w:t>
      </w:r>
      <w:r w:rsidR="006E7512" w:rsidRPr="00A55DD3">
        <w:rPr>
          <w:sz w:val="24"/>
          <w:szCs w:val="24"/>
        </w:rPr>
        <w:t xml:space="preserve">и задании </w:t>
      </w:r>
      <w:r w:rsidR="00683010" w:rsidRPr="00A55DD3">
        <w:rPr>
          <w:sz w:val="24"/>
          <w:szCs w:val="24"/>
        </w:rPr>
        <w:t xml:space="preserve">Конкурса, критерии и порядок оценок </w:t>
      </w:r>
      <w:r w:rsidR="00D93538" w:rsidRPr="00A55DD3">
        <w:rPr>
          <w:sz w:val="24"/>
          <w:szCs w:val="24"/>
        </w:rPr>
        <w:t xml:space="preserve">конкурсных </w:t>
      </w:r>
      <w:r w:rsidR="00683010" w:rsidRPr="00A55DD3">
        <w:rPr>
          <w:sz w:val="24"/>
          <w:szCs w:val="24"/>
        </w:rPr>
        <w:t>работ, место, срок и порядок представления</w:t>
      </w:r>
      <w:r w:rsidR="00AB4EF3" w:rsidRPr="00A55DD3">
        <w:rPr>
          <w:sz w:val="24"/>
          <w:szCs w:val="24"/>
        </w:rPr>
        <w:t xml:space="preserve"> конкурсных работ</w:t>
      </w:r>
      <w:r w:rsidR="00683010" w:rsidRPr="00A55DD3">
        <w:rPr>
          <w:sz w:val="24"/>
          <w:szCs w:val="24"/>
        </w:rPr>
        <w:t>, размер и форму награды, порядок и сроки объявления результатов Конкурса</w:t>
      </w:r>
      <w:r w:rsidR="00BF51B7" w:rsidRPr="00A55DD3">
        <w:rPr>
          <w:sz w:val="24"/>
          <w:szCs w:val="24"/>
        </w:rPr>
        <w:t>.</w:t>
      </w:r>
    </w:p>
    <w:p w14:paraId="1CB6CD64" w14:textId="25D02465" w:rsidR="00337F2B" w:rsidRPr="0040427A" w:rsidRDefault="00337F2B" w:rsidP="00A55DD3">
      <w:pPr>
        <w:pStyle w:val="af3"/>
        <w:numPr>
          <w:ilvl w:val="1"/>
          <w:numId w:val="2"/>
        </w:numPr>
        <w:tabs>
          <w:tab w:val="left" w:pos="1418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DD3">
        <w:rPr>
          <w:rFonts w:ascii="Times New Roman" w:hAnsi="Times New Roman" w:cs="Times New Roman"/>
          <w:sz w:val="24"/>
          <w:szCs w:val="24"/>
        </w:rPr>
        <w:t xml:space="preserve">Положение и изменения к нему </w:t>
      </w:r>
      <w:r w:rsidR="00D60770" w:rsidRPr="00A55DD3">
        <w:rPr>
          <w:rFonts w:ascii="Times New Roman" w:hAnsi="Times New Roman" w:cs="Times New Roman"/>
          <w:sz w:val="24"/>
          <w:szCs w:val="24"/>
        </w:rPr>
        <w:t>утверждает директор ГБУК ЛО «Парковое агентство».</w:t>
      </w:r>
    </w:p>
    <w:p w14:paraId="3D1106F1" w14:textId="77403E9C" w:rsidR="00A33055" w:rsidRPr="0040427A" w:rsidRDefault="00A33055" w:rsidP="00A55DD3">
      <w:pPr>
        <w:pStyle w:val="af3"/>
        <w:numPr>
          <w:ilvl w:val="0"/>
          <w:numId w:val="2"/>
        </w:numPr>
        <w:tabs>
          <w:tab w:val="left" w:pos="1418"/>
        </w:tabs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27A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14:paraId="0BFFCB4E" w14:textId="20A2705A" w:rsidR="00972487" w:rsidRPr="0040427A" w:rsidRDefault="00C72F63" w:rsidP="00972487">
      <w:pPr>
        <w:pStyle w:val="af3"/>
        <w:numPr>
          <w:ilvl w:val="1"/>
          <w:numId w:val="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7A">
        <w:rPr>
          <w:rFonts w:ascii="Times New Roman" w:hAnsi="Times New Roman" w:cs="Times New Roman"/>
          <w:sz w:val="24"/>
          <w:szCs w:val="24"/>
        </w:rPr>
        <w:t xml:space="preserve">К основным целям Конкурса относятся: </w:t>
      </w:r>
    </w:p>
    <w:p w14:paraId="12BCDEAD" w14:textId="04E8994D" w:rsidR="00972487" w:rsidRPr="0040427A" w:rsidRDefault="00972487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7A">
        <w:rPr>
          <w:rFonts w:ascii="Times New Roman" w:hAnsi="Times New Roman" w:cs="Times New Roman"/>
          <w:sz w:val="24"/>
          <w:szCs w:val="24"/>
        </w:rPr>
        <w:t>- сохранение объектов культурного наследия разными способами и методами;</w:t>
      </w:r>
    </w:p>
    <w:p w14:paraId="488380F2" w14:textId="77777777" w:rsidR="00972487" w:rsidRPr="0040427A" w:rsidRDefault="00972487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7A">
        <w:rPr>
          <w:rFonts w:ascii="Times New Roman" w:hAnsi="Times New Roman" w:cs="Times New Roman"/>
          <w:sz w:val="24"/>
          <w:szCs w:val="24"/>
        </w:rPr>
        <w:t>-выявление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самоопределения;</w:t>
      </w:r>
    </w:p>
    <w:p w14:paraId="4CC3B321" w14:textId="43A1FFDD" w:rsidR="00972487" w:rsidRPr="0040427A" w:rsidRDefault="00972487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7A">
        <w:rPr>
          <w:rFonts w:ascii="Times New Roman" w:hAnsi="Times New Roman" w:cs="Times New Roman"/>
          <w:sz w:val="24"/>
          <w:szCs w:val="24"/>
        </w:rPr>
        <w:t>- сохранение и развитие традиций художественного образования;</w:t>
      </w:r>
    </w:p>
    <w:p w14:paraId="60A576EE" w14:textId="3E1147F9" w:rsidR="00972487" w:rsidRPr="0040427A" w:rsidRDefault="00972487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7A">
        <w:rPr>
          <w:rFonts w:ascii="Times New Roman" w:hAnsi="Times New Roman" w:cs="Times New Roman"/>
          <w:sz w:val="24"/>
          <w:szCs w:val="24"/>
        </w:rPr>
        <w:t>-</w:t>
      </w:r>
      <w:r w:rsidR="00576852" w:rsidRPr="0040427A">
        <w:rPr>
          <w:rFonts w:ascii="Times New Roman" w:hAnsi="Times New Roman" w:cs="Times New Roman"/>
          <w:sz w:val="24"/>
          <w:szCs w:val="24"/>
        </w:rPr>
        <w:t xml:space="preserve"> </w:t>
      </w:r>
      <w:r w:rsidRPr="0040427A">
        <w:rPr>
          <w:rFonts w:ascii="Times New Roman" w:hAnsi="Times New Roman" w:cs="Times New Roman"/>
          <w:sz w:val="24"/>
          <w:szCs w:val="24"/>
        </w:rPr>
        <w:t>укрепление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</w:t>
      </w:r>
      <w:r w:rsidR="007B2F50" w:rsidRPr="0040427A">
        <w:rPr>
          <w:rFonts w:ascii="Times New Roman" w:hAnsi="Times New Roman" w:cs="Times New Roman"/>
          <w:sz w:val="24"/>
          <w:szCs w:val="24"/>
        </w:rPr>
        <w:t>.</w:t>
      </w:r>
    </w:p>
    <w:p w14:paraId="7C113150" w14:textId="426AF943" w:rsidR="007B2F50" w:rsidRPr="0040427A" w:rsidRDefault="007B2F50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7A">
        <w:rPr>
          <w:rFonts w:ascii="Times New Roman" w:hAnsi="Times New Roman" w:cs="Times New Roman"/>
          <w:sz w:val="24"/>
          <w:szCs w:val="24"/>
        </w:rPr>
        <w:t>- популяризация направлений искусства в молодежной среде</w:t>
      </w:r>
      <w:r w:rsidR="00680BEF" w:rsidRPr="0040427A">
        <w:rPr>
          <w:rFonts w:ascii="Times New Roman" w:hAnsi="Times New Roman" w:cs="Times New Roman"/>
          <w:sz w:val="24"/>
          <w:szCs w:val="24"/>
        </w:rPr>
        <w:t>.</w:t>
      </w:r>
    </w:p>
    <w:p w14:paraId="6A4DDF7C" w14:textId="6A20A01C" w:rsidR="00972487" w:rsidRPr="0040427A" w:rsidRDefault="007B2F50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7A">
        <w:rPr>
          <w:rFonts w:ascii="Times New Roman" w:hAnsi="Times New Roman" w:cs="Times New Roman"/>
          <w:sz w:val="24"/>
          <w:szCs w:val="24"/>
        </w:rPr>
        <w:t>-</w:t>
      </w:r>
      <w:r w:rsidR="00702EF5" w:rsidRPr="0040427A">
        <w:rPr>
          <w:rFonts w:ascii="Times New Roman" w:hAnsi="Times New Roman" w:cs="Times New Roman"/>
          <w:sz w:val="24"/>
          <w:szCs w:val="24"/>
        </w:rPr>
        <w:t xml:space="preserve"> </w:t>
      </w:r>
      <w:r w:rsidR="00680BEF" w:rsidRPr="0040427A">
        <w:rPr>
          <w:rFonts w:ascii="Times New Roman" w:hAnsi="Times New Roman" w:cs="Times New Roman"/>
          <w:sz w:val="24"/>
          <w:szCs w:val="24"/>
        </w:rPr>
        <w:t>организация</w:t>
      </w:r>
      <w:r w:rsidR="00281870" w:rsidRPr="0040427A">
        <w:rPr>
          <w:rFonts w:ascii="Times New Roman" w:hAnsi="Times New Roman" w:cs="Times New Roman"/>
          <w:sz w:val="24"/>
          <w:szCs w:val="24"/>
        </w:rPr>
        <w:t xml:space="preserve"> перекрестн</w:t>
      </w:r>
      <w:r w:rsidR="00282E92" w:rsidRPr="0040427A">
        <w:rPr>
          <w:rFonts w:ascii="Times New Roman" w:hAnsi="Times New Roman" w:cs="Times New Roman"/>
          <w:sz w:val="24"/>
          <w:szCs w:val="24"/>
        </w:rPr>
        <w:t>ого</w:t>
      </w:r>
      <w:r w:rsidR="00281870" w:rsidRPr="0040427A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282E92" w:rsidRPr="0040427A">
        <w:rPr>
          <w:rFonts w:ascii="Times New Roman" w:hAnsi="Times New Roman" w:cs="Times New Roman"/>
          <w:sz w:val="24"/>
          <w:szCs w:val="24"/>
        </w:rPr>
        <w:t>я</w:t>
      </w:r>
      <w:r w:rsidR="00281870" w:rsidRPr="0040427A">
        <w:rPr>
          <w:rFonts w:ascii="Times New Roman" w:hAnsi="Times New Roman" w:cs="Times New Roman"/>
          <w:sz w:val="24"/>
          <w:szCs w:val="24"/>
        </w:rPr>
        <w:t xml:space="preserve"> </w:t>
      </w:r>
      <w:r w:rsidR="00680BEF" w:rsidRPr="0040427A">
        <w:rPr>
          <w:rFonts w:ascii="Times New Roman" w:hAnsi="Times New Roman" w:cs="Times New Roman"/>
          <w:sz w:val="24"/>
          <w:szCs w:val="24"/>
        </w:rPr>
        <w:t xml:space="preserve">различных направлений деятельности в </w:t>
      </w:r>
      <w:r w:rsidR="00281870" w:rsidRPr="0040427A">
        <w:rPr>
          <w:rFonts w:ascii="Times New Roman" w:hAnsi="Times New Roman" w:cs="Times New Roman"/>
          <w:sz w:val="24"/>
          <w:szCs w:val="24"/>
        </w:rPr>
        <w:t>культур</w:t>
      </w:r>
      <w:r w:rsidR="00680BEF" w:rsidRPr="0040427A">
        <w:rPr>
          <w:rFonts w:ascii="Times New Roman" w:hAnsi="Times New Roman" w:cs="Times New Roman"/>
          <w:sz w:val="24"/>
          <w:szCs w:val="24"/>
        </w:rPr>
        <w:t>е</w:t>
      </w:r>
      <w:r w:rsidR="00281870" w:rsidRPr="0040427A">
        <w:rPr>
          <w:rFonts w:ascii="Times New Roman" w:hAnsi="Times New Roman" w:cs="Times New Roman"/>
          <w:sz w:val="24"/>
          <w:szCs w:val="24"/>
        </w:rPr>
        <w:t>, искусств</w:t>
      </w:r>
      <w:r w:rsidR="00680BEF" w:rsidRPr="0040427A">
        <w:rPr>
          <w:rFonts w:ascii="Times New Roman" w:hAnsi="Times New Roman" w:cs="Times New Roman"/>
          <w:sz w:val="24"/>
          <w:szCs w:val="24"/>
        </w:rPr>
        <w:t>е</w:t>
      </w:r>
      <w:r w:rsidR="00281870" w:rsidRPr="0040427A">
        <w:rPr>
          <w:rFonts w:ascii="Times New Roman" w:hAnsi="Times New Roman" w:cs="Times New Roman"/>
          <w:sz w:val="24"/>
          <w:szCs w:val="24"/>
        </w:rPr>
        <w:t>, образовани</w:t>
      </w:r>
      <w:r w:rsidR="00680BEF" w:rsidRPr="0040427A">
        <w:rPr>
          <w:rFonts w:ascii="Times New Roman" w:hAnsi="Times New Roman" w:cs="Times New Roman"/>
          <w:sz w:val="24"/>
          <w:szCs w:val="24"/>
        </w:rPr>
        <w:t>и</w:t>
      </w:r>
      <w:r w:rsidR="00281870" w:rsidRPr="0040427A">
        <w:rPr>
          <w:rFonts w:ascii="Times New Roman" w:hAnsi="Times New Roman" w:cs="Times New Roman"/>
          <w:sz w:val="24"/>
          <w:szCs w:val="24"/>
        </w:rPr>
        <w:t xml:space="preserve"> и науки. </w:t>
      </w:r>
    </w:p>
    <w:p w14:paraId="5EFF3F34" w14:textId="7557BDD4" w:rsidR="001D2884" w:rsidRPr="0040427A" w:rsidRDefault="00972487" w:rsidP="00972487">
      <w:pPr>
        <w:pStyle w:val="af3"/>
        <w:numPr>
          <w:ilvl w:val="1"/>
          <w:numId w:val="2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7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1D2884" w:rsidRPr="0040427A">
        <w:rPr>
          <w:rFonts w:ascii="Times New Roman" w:hAnsi="Times New Roman" w:cs="Times New Roman"/>
          <w:sz w:val="24"/>
          <w:szCs w:val="24"/>
        </w:rPr>
        <w:t>Задача</w:t>
      </w:r>
      <w:r w:rsidRPr="0040427A">
        <w:rPr>
          <w:rFonts w:ascii="Times New Roman" w:hAnsi="Times New Roman" w:cs="Times New Roman"/>
          <w:sz w:val="24"/>
          <w:szCs w:val="24"/>
        </w:rPr>
        <w:t xml:space="preserve">ми Конкурса являются: </w:t>
      </w:r>
    </w:p>
    <w:p w14:paraId="7D618109" w14:textId="63CE5EAF" w:rsidR="00972487" w:rsidRPr="0040427A" w:rsidRDefault="001D2884" w:rsidP="0097248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7A">
        <w:rPr>
          <w:rFonts w:ascii="Times New Roman" w:hAnsi="Times New Roman" w:cs="Times New Roman"/>
          <w:sz w:val="24"/>
          <w:szCs w:val="24"/>
        </w:rPr>
        <w:t xml:space="preserve"> -</w:t>
      </w:r>
      <w:r w:rsidR="00972487" w:rsidRPr="0040427A">
        <w:rPr>
          <w:rFonts w:ascii="Times New Roman" w:hAnsi="Times New Roman" w:cs="Times New Roman"/>
          <w:sz w:val="24"/>
          <w:szCs w:val="24"/>
        </w:rPr>
        <w:t xml:space="preserve"> изображение объектов культурного наследия в режиме реального времени, как один из способов сохранения памятников</w:t>
      </w:r>
      <w:r w:rsidR="007B2F50" w:rsidRPr="0040427A">
        <w:rPr>
          <w:rFonts w:ascii="Times New Roman" w:hAnsi="Times New Roman" w:cs="Times New Roman"/>
          <w:sz w:val="24"/>
          <w:szCs w:val="24"/>
        </w:rPr>
        <w:t>;</w:t>
      </w:r>
    </w:p>
    <w:p w14:paraId="76AED20B" w14:textId="0BD978FC" w:rsidR="001D2884" w:rsidRPr="0040427A" w:rsidRDefault="007B2F50" w:rsidP="001D2884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7A">
        <w:rPr>
          <w:rFonts w:ascii="Times New Roman" w:hAnsi="Times New Roman" w:cs="Times New Roman"/>
          <w:sz w:val="24"/>
          <w:szCs w:val="24"/>
        </w:rPr>
        <w:t xml:space="preserve">- участие Конкурсных </w:t>
      </w:r>
      <w:r w:rsidR="001D2884" w:rsidRPr="0040427A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40427A">
        <w:rPr>
          <w:rFonts w:ascii="Times New Roman" w:hAnsi="Times New Roman" w:cs="Times New Roman"/>
          <w:sz w:val="24"/>
          <w:szCs w:val="24"/>
        </w:rPr>
        <w:t>в выставочной деятельности БГУК ЛО «Парковое агентство»</w:t>
      </w:r>
      <w:r w:rsidR="00550518">
        <w:rPr>
          <w:rFonts w:ascii="Times New Roman" w:hAnsi="Times New Roman" w:cs="Times New Roman"/>
          <w:sz w:val="24"/>
          <w:szCs w:val="24"/>
        </w:rPr>
        <w:t>;</w:t>
      </w:r>
    </w:p>
    <w:p w14:paraId="5D880DD3" w14:textId="2C7059A1" w:rsidR="00B82A15" w:rsidRPr="0040427A" w:rsidRDefault="0086042C" w:rsidP="00680BE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27A">
        <w:rPr>
          <w:rFonts w:ascii="Times New Roman" w:hAnsi="Times New Roman" w:cs="Times New Roman"/>
          <w:sz w:val="24"/>
          <w:szCs w:val="24"/>
        </w:rPr>
        <w:t>-</w:t>
      </w:r>
      <w:r w:rsidRPr="0040427A">
        <w:t xml:space="preserve"> </w:t>
      </w:r>
      <w:r w:rsidRPr="0040427A">
        <w:rPr>
          <w:rFonts w:ascii="Times New Roman" w:hAnsi="Times New Roman" w:cs="Times New Roman"/>
          <w:sz w:val="24"/>
          <w:szCs w:val="24"/>
        </w:rPr>
        <w:t xml:space="preserve">проведение выставки </w:t>
      </w:r>
      <w:r w:rsidR="007B2F50" w:rsidRPr="0040427A">
        <w:rPr>
          <w:rFonts w:ascii="Times New Roman" w:hAnsi="Times New Roman" w:cs="Times New Roman"/>
          <w:sz w:val="24"/>
          <w:szCs w:val="24"/>
        </w:rPr>
        <w:t>К</w:t>
      </w:r>
      <w:r w:rsidRPr="0040427A">
        <w:rPr>
          <w:rFonts w:ascii="Times New Roman" w:hAnsi="Times New Roman" w:cs="Times New Roman"/>
          <w:sz w:val="24"/>
          <w:szCs w:val="24"/>
        </w:rPr>
        <w:t>онкурсных работ</w:t>
      </w:r>
      <w:r w:rsidR="007B2F50" w:rsidRPr="0040427A">
        <w:rPr>
          <w:rFonts w:ascii="Times New Roman" w:hAnsi="Times New Roman" w:cs="Times New Roman"/>
          <w:sz w:val="24"/>
          <w:szCs w:val="24"/>
        </w:rPr>
        <w:t xml:space="preserve"> в рамках арт фестиваля «Под сенью старых лип»</w:t>
      </w:r>
      <w:r w:rsidR="00680BEF" w:rsidRPr="0040427A">
        <w:rPr>
          <w:rFonts w:ascii="Times New Roman" w:hAnsi="Times New Roman" w:cs="Times New Roman"/>
          <w:sz w:val="24"/>
          <w:szCs w:val="24"/>
        </w:rPr>
        <w:t>.</w:t>
      </w:r>
    </w:p>
    <w:p w14:paraId="6D2B3C85" w14:textId="77777777" w:rsidR="00680BEF" w:rsidRPr="001D2884" w:rsidRDefault="00680BEF" w:rsidP="00680BE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873F0E" w14:textId="29BC6EEF" w:rsidR="00545DDF" w:rsidRPr="00A55DD3" w:rsidRDefault="00260265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конкурса.</w:t>
      </w:r>
    </w:p>
    <w:p w14:paraId="7A07C4E5" w14:textId="77777777" w:rsidR="00FD5603" w:rsidRPr="00A55DD3" w:rsidRDefault="00FD5603" w:rsidP="00A55DD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417087" w14:textId="49BCC561" w:rsidR="00087D5F" w:rsidRPr="00A55DD3" w:rsidRDefault="00087D5F" w:rsidP="00A55DD3">
      <w:pPr>
        <w:pStyle w:val="af3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sz w:val="24"/>
          <w:szCs w:val="24"/>
        </w:rPr>
        <w:t>Информирование о проведении Конкурса потенциальных Участников</w:t>
      </w:r>
      <w:r w:rsidR="006B405B" w:rsidRPr="00A55DD3">
        <w:rPr>
          <w:rFonts w:ascii="Times New Roman" w:hAnsi="Times New Roman" w:cs="Times New Roman"/>
          <w:sz w:val="24"/>
          <w:szCs w:val="24"/>
        </w:rPr>
        <w:t xml:space="preserve"> производится Организатором </w:t>
      </w:r>
      <w:r w:rsidRPr="00A55DD3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о Конкурсе на официальных страницах социальных сетей </w:t>
      </w:r>
      <w:r w:rsidR="000472A0" w:rsidRPr="00A55DD3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0472A0" w:rsidRPr="00A55DD3">
        <w:rPr>
          <w:rFonts w:ascii="Times New Roman" w:hAnsi="Times New Roman" w:cs="Times New Roman"/>
          <w:sz w:val="24"/>
          <w:szCs w:val="24"/>
        </w:rPr>
        <w:t xml:space="preserve"> </w:t>
      </w:r>
      <w:r w:rsidRPr="00A55DD3">
        <w:rPr>
          <w:rFonts w:ascii="Times New Roman" w:hAnsi="Times New Roman" w:cs="Times New Roman"/>
          <w:sz w:val="24"/>
          <w:szCs w:val="24"/>
        </w:rPr>
        <w:t xml:space="preserve">ГБУК ЛО «Парковое агентство» и рассылки приглашений в учебные заведения начального, среднего и высшего художественного образования в г. Санкт-Петербург и Ленинградской области – </w:t>
      </w:r>
      <w:r w:rsidR="002E1A12" w:rsidRPr="00A55DD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10.06.2021 г. по 1</w:t>
      </w:r>
      <w:r w:rsidR="006B405B" w:rsidRPr="00A55DD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>.06.2021 г.</w:t>
      </w:r>
      <w:r w:rsidR="002E1A12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15AE5A" w14:textId="50396EB8" w:rsidR="00DE516C" w:rsidRPr="00A55DD3" w:rsidRDefault="00087D5F" w:rsidP="00A55DD3">
      <w:pPr>
        <w:pStyle w:val="af3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sz w:val="24"/>
          <w:szCs w:val="24"/>
        </w:rPr>
        <w:t>Сбор заявок</w:t>
      </w:r>
      <w:r w:rsidR="002E1A12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7D20" w:rsidRPr="00A55DD3">
        <w:rPr>
          <w:rFonts w:ascii="Times New Roman" w:hAnsi="Times New Roman" w:cs="Times New Roman"/>
          <w:color w:val="000000"/>
          <w:sz w:val="24"/>
          <w:szCs w:val="24"/>
        </w:rPr>
        <w:t>на участие в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Конкурс</w:t>
      </w:r>
      <w:r w:rsidR="00A97D20" w:rsidRPr="00A55DD3">
        <w:rPr>
          <w:rFonts w:ascii="Times New Roman" w:hAnsi="Times New Roman" w:cs="Times New Roman"/>
          <w:color w:val="000000"/>
          <w:sz w:val="24"/>
          <w:szCs w:val="24"/>
        </w:rPr>
        <w:t>е производится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с 10.06.2021 г., 10.00 по 1</w:t>
      </w:r>
      <w:r w:rsidR="00260265" w:rsidRPr="00A55DD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>.06.2021 г</w:t>
      </w:r>
      <w:r w:rsidR="00DE516C" w:rsidRPr="00A55D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0265" w:rsidRPr="00A55DD3">
        <w:rPr>
          <w:rFonts w:ascii="Times New Roman" w:hAnsi="Times New Roman" w:cs="Times New Roman"/>
          <w:color w:val="000000"/>
          <w:sz w:val="24"/>
          <w:szCs w:val="24"/>
        </w:rPr>
        <w:t>, 12.00</w:t>
      </w:r>
      <w:r w:rsidR="005C6F64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="00A97D20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6F64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Конкурсе (далее Заявка) должна быть оформлена согласно приложенной к Положению </w:t>
      </w:r>
      <w:r w:rsidR="005C6F64" w:rsidRPr="00A55D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форме (</w:t>
      </w:r>
      <w:r w:rsidR="005C6F64" w:rsidRPr="00A5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1)</w:t>
      </w:r>
      <w:r w:rsidR="005C6F64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. Заявка </w:t>
      </w:r>
      <w:r w:rsidR="00A97D20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Передается </w:t>
      </w:r>
      <w:r w:rsidR="0018430C" w:rsidRPr="00A55DD3">
        <w:rPr>
          <w:rFonts w:ascii="Times New Roman" w:hAnsi="Times New Roman" w:cs="Times New Roman"/>
          <w:color w:val="000000"/>
          <w:sz w:val="24"/>
          <w:szCs w:val="24"/>
        </w:rPr>
        <w:t>лично или посредством курьерской доставки Организаторам конкурса по адресу: Ленинградской области</w:t>
      </w:r>
      <w:r w:rsidR="0012075F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, г. Гатчина, пр. 25 Октября, 35 Б, или по электронной почте: </w:t>
      </w:r>
      <w:hyperlink r:id="rId9" w:history="1">
        <w:r w:rsidR="00A4564D" w:rsidRPr="00732C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parkinlenreg</w:t>
        </w:r>
        <w:r w:rsidR="00A4564D" w:rsidRPr="00732C47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A4564D" w:rsidRPr="00732C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4564D" w:rsidRPr="00732C47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4564D" w:rsidRPr="00732C4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27B10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пометкой «</w:t>
      </w:r>
      <w:r w:rsidR="00D41035" w:rsidRPr="00A55DD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7B10" w:rsidRPr="00A55DD3">
        <w:rPr>
          <w:rFonts w:ascii="Times New Roman" w:hAnsi="Times New Roman" w:cs="Times New Roman"/>
          <w:color w:val="000000"/>
          <w:sz w:val="24"/>
          <w:szCs w:val="24"/>
        </w:rPr>
        <w:t>частие в арт фестивале»</w:t>
      </w:r>
      <w:r w:rsidR="0012075F" w:rsidRPr="00A55D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6BAAA" w14:textId="147A5DC5" w:rsidR="00087D5F" w:rsidRPr="00A55DD3" w:rsidRDefault="00087D5F" w:rsidP="00A55DD3">
      <w:pPr>
        <w:pStyle w:val="af3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sz w:val="24"/>
          <w:szCs w:val="24"/>
        </w:rPr>
        <w:t>Проведение пленэров для Участников Конкурса и сбор Конкурсных работ – с 22.06.2021г., 10.00 до 23.06.2021 г., 17.00</w:t>
      </w:r>
      <w:r w:rsidR="005C6F64" w:rsidRPr="00A55DD3">
        <w:rPr>
          <w:rFonts w:ascii="Times New Roman" w:hAnsi="Times New Roman" w:cs="Times New Roman"/>
          <w:sz w:val="24"/>
          <w:szCs w:val="24"/>
        </w:rPr>
        <w:t xml:space="preserve"> включительно. Прием Конкурсных работ</w:t>
      </w:r>
      <w:r w:rsidR="00260265" w:rsidRPr="00A55DD3">
        <w:rPr>
          <w:rFonts w:ascii="Times New Roman" w:hAnsi="Times New Roman" w:cs="Times New Roman"/>
          <w:sz w:val="24"/>
          <w:szCs w:val="24"/>
        </w:rPr>
        <w:t xml:space="preserve"> </w:t>
      </w:r>
      <w:r w:rsidR="005C6F64" w:rsidRPr="00A55DD3">
        <w:rPr>
          <w:rFonts w:ascii="Times New Roman" w:hAnsi="Times New Roman" w:cs="Times New Roman"/>
          <w:sz w:val="24"/>
          <w:szCs w:val="24"/>
        </w:rPr>
        <w:t xml:space="preserve">оформляется Организатором Конкурса посредством заполнения </w:t>
      </w:r>
      <w:bookmarkStart w:id="5" w:name="_Hlk74218998"/>
      <w:r w:rsidR="00260265" w:rsidRPr="00A55DD3">
        <w:rPr>
          <w:rFonts w:ascii="Times New Roman" w:hAnsi="Times New Roman" w:cs="Times New Roman"/>
          <w:sz w:val="24"/>
          <w:szCs w:val="24"/>
        </w:rPr>
        <w:t xml:space="preserve">ведомости приема Конкурсных работ </w:t>
      </w:r>
      <w:bookmarkEnd w:id="5"/>
      <w:r w:rsidR="00260265" w:rsidRPr="00A55DD3">
        <w:rPr>
          <w:rFonts w:ascii="Times New Roman" w:hAnsi="Times New Roman" w:cs="Times New Roman"/>
          <w:sz w:val="24"/>
          <w:szCs w:val="24"/>
        </w:rPr>
        <w:t>(</w:t>
      </w:r>
      <w:r w:rsidR="00260265" w:rsidRPr="00A55DD3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  <w:r w:rsidR="00260265" w:rsidRPr="00A55DD3">
        <w:rPr>
          <w:rFonts w:ascii="Times New Roman" w:hAnsi="Times New Roman" w:cs="Times New Roman"/>
          <w:sz w:val="24"/>
          <w:szCs w:val="24"/>
        </w:rPr>
        <w:t>). Конкурсные работы, поступившие после окончания срока приема конкурсных работ, к Конкурсу не допускаются</w:t>
      </w:r>
    </w:p>
    <w:p w14:paraId="23E4C0C8" w14:textId="569294BA" w:rsidR="00260265" w:rsidRPr="00A55DD3" w:rsidRDefault="00260265" w:rsidP="00A55DD3">
      <w:pPr>
        <w:pStyle w:val="af3"/>
        <w:numPr>
          <w:ilvl w:val="1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color w:val="000000"/>
          <w:sz w:val="24"/>
          <w:szCs w:val="24"/>
        </w:rPr>
        <w:t>Работа жюри Конкурса 24.06.2021 с 10.00 до 16.00</w:t>
      </w:r>
      <w:r w:rsidR="005C6F64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47A6750" w14:textId="77777777" w:rsidR="00260265" w:rsidRPr="00A55DD3" w:rsidRDefault="00260265" w:rsidP="00A55DD3">
      <w:pPr>
        <w:pStyle w:val="af3"/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22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- отбор Конкурсных работ на соответствие правилам оформления конкурсных работ, указанным в п.5 данного Положения, </w:t>
      </w:r>
    </w:p>
    <w:p w14:paraId="3A734275" w14:textId="77777777" w:rsidR="00260265" w:rsidRPr="00A55DD3" w:rsidRDefault="00260265" w:rsidP="00A55DD3">
      <w:pPr>
        <w:pStyle w:val="af3"/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22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рассмотрение отобранных Конкурсных работ, </w:t>
      </w:r>
    </w:p>
    <w:p w14:paraId="1812EAA5" w14:textId="38D73A0C" w:rsidR="00260265" w:rsidRPr="00A55DD3" w:rsidRDefault="00260265" w:rsidP="00A55DD3">
      <w:pPr>
        <w:pStyle w:val="af3"/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/>
        <w:ind w:left="22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победителей и призеров. </w:t>
      </w:r>
    </w:p>
    <w:p w14:paraId="31DD32FD" w14:textId="172E0D59" w:rsidR="00C97907" w:rsidRPr="00A55DD3" w:rsidRDefault="00E80B3A" w:rsidP="00A55DD3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color w:val="000000"/>
          <w:sz w:val="24"/>
          <w:szCs w:val="24"/>
        </w:rPr>
        <w:t>Награжде</w:t>
      </w:r>
      <w:r w:rsidR="00260265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ние призеров и победителей Конкурса осуществляется </w:t>
      </w:r>
      <w:r w:rsidR="007317FE" w:rsidRPr="00A55DD3">
        <w:rPr>
          <w:rFonts w:ascii="Times New Roman" w:hAnsi="Times New Roman" w:cs="Times New Roman"/>
          <w:color w:val="000000"/>
          <w:sz w:val="24"/>
          <w:szCs w:val="24"/>
        </w:rPr>
        <w:t>25.06.2021 г.</w:t>
      </w:r>
      <w:r w:rsidR="00804D3D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в 13.00</w:t>
      </w:r>
      <w:r w:rsidR="007317FE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Ленинградская область, г.Гатчина, пр. 25 Октября, 35</w:t>
      </w:r>
      <w:r w:rsidR="0086042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317FE" w:rsidRPr="00A55D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6FB6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2F5AAE" w14:textId="77777777" w:rsidR="00B82A15" w:rsidRPr="00A55DD3" w:rsidRDefault="00B82A15" w:rsidP="00A55DD3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6B022" w14:textId="1C0D5EA5" w:rsidR="00C428C5" w:rsidRPr="00A55DD3" w:rsidRDefault="00C428C5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b/>
          <w:color w:val="000000"/>
          <w:sz w:val="24"/>
          <w:szCs w:val="24"/>
        </w:rPr>
        <w:t>Участники Конкурса</w:t>
      </w:r>
    </w:p>
    <w:p w14:paraId="2215FE27" w14:textId="77777777" w:rsidR="00FD5603" w:rsidRPr="00A55DD3" w:rsidRDefault="00FD5603" w:rsidP="00A55DD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4D9886" w14:textId="70E11BBA" w:rsidR="0080007A" w:rsidRPr="00A55DD3" w:rsidRDefault="00E96810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Конкурса </w:t>
      </w:r>
      <w:r w:rsidR="0080007A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 w:rsidR="0080007A" w:rsidRPr="00A55DD3">
        <w:rPr>
          <w:rFonts w:ascii="Times New Roman" w:hAnsi="Times New Roman" w:cs="Times New Roman"/>
          <w:sz w:val="24"/>
          <w:szCs w:val="24"/>
        </w:rPr>
        <w:t>выпускники и обучающиеся средних и высших специализированных художественных учебных заведений, учащиеся детских художественных школ (школ искусств) Ленинградской области.</w:t>
      </w:r>
    </w:p>
    <w:p w14:paraId="06F1A09D" w14:textId="0122A7DC" w:rsidR="0080007A" w:rsidRPr="00A55DD3" w:rsidRDefault="0080007A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sz w:val="24"/>
          <w:szCs w:val="24"/>
        </w:rPr>
        <w:t xml:space="preserve">Подача заявки на участие в Конкурсе </w:t>
      </w:r>
      <w:r w:rsidRPr="00A55D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(Приложение №1)</w:t>
      </w:r>
      <w:r w:rsidRPr="00A55DD3">
        <w:rPr>
          <w:rFonts w:ascii="Times New Roman" w:hAnsi="Times New Roman" w:cs="Times New Roman"/>
          <w:sz w:val="24"/>
          <w:szCs w:val="24"/>
        </w:rPr>
        <w:t xml:space="preserve"> является обязательным условием участия.</w:t>
      </w:r>
    </w:p>
    <w:p w14:paraId="52F556FA" w14:textId="5EA69FCE" w:rsidR="00C428C5" w:rsidRPr="00A55DD3" w:rsidRDefault="0080007A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536FD4" w:rsidRPr="00A55DD3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 w:rsidR="00202FC1" w:rsidRPr="00A55D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587F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принимая участие в Конкурсе, соглашаются с</w:t>
      </w:r>
      <w:r w:rsidR="009F10D3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правилами проведения Конкурса</w:t>
      </w:r>
      <w:r w:rsidR="00E57173" w:rsidRPr="00A55D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10D3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изложенными в</w:t>
      </w:r>
      <w:r w:rsidR="00E8587F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настоящ</w:t>
      </w:r>
      <w:r w:rsidR="00E57173" w:rsidRPr="00A55DD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8587F" w:rsidRPr="00A55DD3">
        <w:rPr>
          <w:rFonts w:ascii="Times New Roman" w:hAnsi="Times New Roman" w:cs="Times New Roman"/>
          <w:color w:val="000000"/>
          <w:sz w:val="24"/>
          <w:szCs w:val="24"/>
        </w:rPr>
        <w:t>м Положени</w:t>
      </w:r>
      <w:r w:rsidR="00E57173" w:rsidRPr="00A55DD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F10D3" w:rsidRPr="00A55D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9782C5" w14:textId="6281D863" w:rsidR="00283C22" w:rsidRPr="00A55DD3" w:rsidRDefault="00283C22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14:paraId="291683A6" w14:textId="11503523" w:rsidR="00E8587F" w:rsidRPr="00A55DD3" w:rsidRDefault="00E8587F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нарушения </w:t>
      </w:r>
      <w:r w:rsidR="00D76797" w:rsidRPr="00A55DD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>частником настоящего Положения, а равно установления факта недобросовестного поведения</w:t>
      </w:r>
      <w:r w:rsidR="00F9643A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Конкурса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вправе не допустить тако</w:t>
      </w:r>
      <w:r w:rsidR="00E4704F" w:rsidRPr="00A55DD3">
        <w:rPr>
          <w:rFonts w:ascii="Times New Roman" w:hAnsi="Times New Roman" w:cs="Times New Roman"/>
          <w:color w:val="000000"/>
          <w:sz w:val="24"/>
          <w:szCs w:val="24"/>
        </w:rPr>
        <w:t>го Участника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Конкурс</w:t>
      </w:r>
      <w:r w:rsidR="001D5C8A" w:rsidRPr="00A55DD3">
        <w:rPr>
          <w:rFonts w:ascii="Times New Roman" w:hAnsi="Times New Roman" w:cs="Times New Roman"/>
          <w:color w:val="000000"/>
          <w:sz w:val="24"/>
          <w:szCs w:val="24"/>
        </w:rPr>
        <w:t>е, от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>странить на любом этапе от дальнейшего участия в Конкурс</w:t>
      </w:r>
      <w:r w:rsidR="001D5C8A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лишить </w:t>
      </w:r>
      <w:r w:rsidR="00802AA6" w:rsidRPr="00A55DD3">
        <w:rPr>
          <w:rFonts w:ascii="Times New Roman" w:hAnsi="Times New Roman" w:cs="Times New Roman"/>
          <w:color w:val="000000"/>
          <w:sz w:val="24"/>
          <w:szCs w:val="24"/>
        </w:rPr>
        <w:t>призового места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4A8CE6" w14:textId="77777777" w:rsidR="00E4704F" w:rsidRPr="00A55DD3" w:rsidRDefault="00E4704F" w:rsidP="00A55DD3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DD47E" w14:textId="00D61FF4" w:rsidR="00545DDF" w:rsidRPr="00A55DD3" w:rsidRDefault="002D38EB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b/>
          <w:color w:val="000000"/>
          <w:sz w:val="24"/>
          <w:szCs w:val="24"/>
        </w:rPr>
        <w:t>Конкурсное жюри</w:t>
      </w:r>
    </w:p>
    <w:p w14:paraId="6D3A0EB0" w14:textId="77777777" w:rsidR="00FD5603" w:rsidRPr="00A55DD3" w:rsidRDefault="00FD5603" w:rsidP="00A55DD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CC2E03" w14:textId="5FAB9BE1" w:rsidR="007E755E" w:rsidRPr="00A55DD3" w:rsidRDefault="00791A03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sz w:val="24"/>
          <w:szCs w:val="24"/>
        </w:rPr>
      </w:pPr>
      <w:r w:rsidRPr="00A55DD3">
        <w:rPr>
          <w:sz w:val="24"/>
          <w:szCs w:val="24"/>
        </w:rPr>
        <w:t>Р</w:t>
      </w:r>
      <w:r w:rsidR="002D38EB" w:rsidRPr="00A55DD3">
        <w:rPr>
          <w:sz w:val="24"/>
          <w:szCs w:val="24"/>
        </w:rPr>
        <w:t>ассмотрени</w:t>
      </w:r>
      <w:r w:rsidRPr="00A55DD3">
        <w:rPr>
          <w:sz w:val="24"/>
          <w:szCs w:val="24"/>
        </w:rPr>
        <w:t>е</w:t>
      </w:r>
      <w:r w:rsidR="002D38EB" w:rsidRPr="00A55DD3">
        <w:rPr>
          <w:sz w:val="24"/>
          <w:szCs w:val="24"/>
        </w:rPr>
        <w:t xml:space="preserve"> </w:t>
      </w:r>
      <w:r w:rsidR="00804D3D" w:rsidRPr="00A55DD3">
        <w:rPr>
          <w:sz w:val="24"/>
          <w:szCs w:val="24"/>
        </w:rPr>
        <w:t>К</w:t>
      </w:r>
      <w:r w:rsidR="00E96810" w:rsidRPr="00A55DD3">
        <w:rPr>
          <w:sz w:val="24"/>
          <w:szCs w:val="24"/>
        </w:rPr>
        <w:t xml:space="preserve">онкурсных </w:t>
      </w:r>
      <w:r w:rsidR="00B04B09" w:rsidRPr="00A55DD3">
        <w:rPr>
          <w:sz w:val="24"/>
          <w:szCs w:val="24"/>
        </w:rPr>
        <w:t>работ Участников</w:t>
      </w:r>
      <w:r w:rsidR="002D38EB" w:rsidRPr="00A55DD3">
        <w:rPr>
          <w:sz w:val="24"/>
          <w:szCs w:val="24"/>
        </w:rPr>
        <w:t xml:space="preserve"> и определен</w:t>
      </w:r>
      <w:r w:rsidR="0080007A" w:rsidRPr="00A55DD3">
        <w:rPr>
          <w:sz w:val="24"/>
          <w:szCs w:val="24"/>
        </w:rPr>
        <w:t xml:space="preserve">ие победителей и призеров </w:t>
      </w:r>
      <w:r w:rsidRPr="00A55DD3">
        <w:rPr>
          <w:sz w:val="24"/>
          <w:szCs w:val="24"/>
        </w:rPr>
        <w:t>осуществляет К</w:t>
      </w:r>
      <w:r w:rsidR="002D38EB" w:rsidRPr="00A55DD3">
        <w:rPr>
          <w:sz w:val="24"/>
          <w:szCs w:val="24"/>
        </w:rPr>
        <w:t>онкурсн</w:t>
      </w:r>
      <w:r w:rsidR="00B87319" w:rsidRPr="00A55DD3">
        <w:rPr>
          <w:sz w:val="24"/>
          <w:szCs w:val="24"/>
        </w:rPr>
        <w:t>ое</w:t>
      </w:r>
      <w:r w:rsidR="002D38EB" w:rsidRPr="00A55DD3">
        <w:rPr>
          <w:sz w:val="24"/>
          <w:szCs w:val="24"/>
        </w:rPr>
        <w:t xml:space="preserve"> </w:t>
      </w:r>
      <w:r w:rsidR="00B87319" w:rsidRPr="00A55DD3">
        <w:rPr>
          <w:sz w:val="24"/>
          <w:szCs w:val="24"/>
        </w:rPr>
        <w:t>жюри</w:t>
      </w:r>
      <w:r w:rsidRPr="00A55DD3">
        <w:rPr>
          <w:sz w:val="24"/>
          <w:szCs w:val="24"/>
        </w:rPr>
        <w:t xml:space="preserve">, состав которого утверждается приказом </w:t>
      </w:r>
      <w:r w:rsidR="0080007A" w:rsidRPr="00A55DD3">
        <w:rPr>
          <w:sz w:val="24"/>
          <w:szCs w:val="24"/>
        </w:rPr>
        <w:t>ГБУК ЛО «Парковое агентство»</w:t>
      </w:r>
      <w:r w:rsidR="00F003C0" w:rsidRPr="00A55DD3">
        <w:rPr>
          <w:sz w:val="24"/>
          <w:szCs w:val="24"/>
        </w:rPr>
        <w:t>.</w:t>
      </w:r>
    </w:p>
    <w:p w14:paraId="4C1F32B2" w14:textId="38820C49" w:rsidR="00B87319" w:rsidRDefault="002D38EB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sz w:val="24"/>
          <w:szCs w:val="24"/>
        </w:rPr>
      </w:pPr>
      <w:r w:rsidRPr="00A55DD3">
        <w:rPr>
          <w:sz w:val="24"/>
          <w:szCs w:val="24"/>
        </w:rPr>
        <w:t xml:space="preserve">При оценке </w:t>
      </w:r>
      <w:r w:rsidR="00686F5E" w:rsidRPr="00A55DD3">
        <w:rPr>
          <w:sz w:val="24"/>
          <w:szCs w:val="24"/>
        </w:rPr>
        <w:t>работ Участников</w:t>
      </w:r>
      <w:r w:rsidRPr="00A55DD3">
        <w:rPr>
          <w:sz w:val="24"/>
          <w:szCs w:val="24"/>
        </w:rPr>
        <w:t xml:space="preserve"> Конкурсн</w:t>
      </w:r>
      <w:r w:rsidR="00B87319" w:rsidRPr="00A55DD3">
        <w:rPr>
          <w:sz w:val="24"/>
          <w:szCs w:val="24"/>
        </w:rPr>
        <w:t>ое</w:t>
      </w:r>
      <w:r w:rsidRPr="00A55DD3">
        <w:rPr>
          <w:sz w:val="24"/>
          <w:szCs w:val="24"/>
        </w:rPr>
        <w:t xml:space="preserve"> </w:t>
      </w:r>
      <w:r w:rsidR="00B87319" w:rsidRPr="00A55DD3">
        <w:rPr>
          <w:sz w:val="24"/>
          <w:szCs w:val="24"/>
        </w:rPr>
        <w:t>жюри</w:t>
      </w:r>
      <w:r w:rsidRPr="00A55DD3">
        <w:rPr>
          <w:sz w:val="24"/>
          <w:szCs w:val="24"/>
        </w:rPr>
        <w:t xml:space="preserve"> руково</w:t>
      </w:r>
      <w:r w:rsidR="00886FB6" w:rsidRPr="00A55DD3">
        <w:rPr>
          <w:sz w:val="24"/>
          <w:szCs w:val="24"/>
        </w:rPr>
        <w:t>дствуется следующими критериями</w:t>
      </w:r>
      <w:r w:rsidRPr="00A55DD3">
        <w:rPr>
          <w:sz w:val="24"/>
          <w:szCs w:val="24"/>
        </w:rPr>
        <w:t xml:space="preserve">: </w:t>
      </w:r>
    </w:p>
    <w:p w14:paraId="28AE90A7" w14:textId="38C988E8" w:rsidR="002113A1" w:rsidRPr="00E96FEF" w:rsidRDefault="002113A1" w:rsidP="00E96FEF">
      <w:pPr>
        <w:pStyle w:val="11"/>
        <w:tabs>
          <w:tab w:val="left" w:pos="1418"/>
        </w:tabs>
        <w:spacing w:line="276" w:lineRule="auto"/>
        <w:ind w:left="709" w:firstLine="0"/>
        <w:rPr>
          <w:sz w:val="24"/>
          <w:szCs w:val="24"/>
        </w:rPr>
      </w:pPr>
      <w:r w:rsidRPr="00E96FEF">
        <w:rPr>
          <w:sz w:val="24"/>
          <w:szCs w:val="24"/>
        </w:rPr>
        <w:t xml:space="preserve">-соответствие </w:t>
      </w:r>
      <w:r w:rsidR="00E96FEF" w:rsidRPr="00E96FEF">
        <w:rPr>
          <w:sz w:val="24"/>
          <w:szCs w:val="24"/>
        </w:rPr>
        <w:t>целям и задачам конкурса</w:t>
      </w:r>
      <w:r w:rsidRPr="00E96FEF">
        <w:rPr>
          <w:sz w:val="24"/>
          <w:szCs w:val="24"/>
        </w:rPr>
        <w:t>;</w:t>
      </w:r>
    </w:p>
    <w:p w14:paraId="0E590EEC" w14:textId="4C594DDB" w:rsidR="00B87319" w:rsidRPr="00E96FEF" w:rsidRDefault="002113A1" w:rsidP="002113A1">
      <w:pPr>
        <w:pStyle w:val="11"/>
        <w:tabs>
          <w:tab w:val="left" w:pos="1418"/>
        </w:tabs>
        <w:spacing w:line="276" w:lineRule="auto"/>
        <w:ind w:left="709" w:firstLine="0"/>
        <w:rPr>
          <w:sz w:val="24"/>
          <w:szCs w:val="24"/>
        </w:rPr>
      </w:pPr>
      <w:r w:rsidRPr="00E96FEF">
        <w:rPr>
          <w:sz w:val="24"/>
          <w:szCs w:val="24"/>
        </w:rPr>
        <w:t xml:space="preserve">- технике исполнения и </w:t>
      </w:r>
      <w:r w:rsidR="00E96FEF" w:rsidRPr="00E96FEF">
        <w:rPr>
          <w:sz w:val="24"/>
          <w:szCs w:val="24"/>
        </w:rPr>
        <w:t>оригинальности работы</w:t>
      </w:r>
      <w:r w:rsidRPr="00E96FEF">
        <w:rPr>
          <w:sz w:val="24"/>
          <w:szCs w:val="24"/>
        </w:rPr>
        <w:t>.</w:t>
      </w:r>
    </w:p>
    <w:p w14:paraId="0F3228E3" w14:textId="31096B39" w:rsidR="002113A1" w:rsidRPr="00E96FEF" w:rsidRDefault="002113A1" w:rsidP="002113A1">
      <w:pPr>
        <w:pStyle w:val="11"/>
        <w:tabs>
          <w:tab w:val="left" w:pos="1418"/>
        </w:tabs>
        <w:spacing w:line="276" w:lineRule="auto"/>
        <w:ind w:left="709" w:firstLine="0"/>
        <w:rPr>
          <w:sz w:val="24"/>
          <w:szCs w:val="24"/>
        </w:rPr>
      </w:pPr>
      <w:r w:rsidRPr="00E96FEF">
        <w:rPr>
          <w:sz w:val="24"/>
          <w:szCs w:val="24"/>
        </w:rPr>
        <w:t>-</w:t>
      </w:r>
      <w:r w:rsidRPr="00E96FEF">
        <w:t xml:space="preserve"> </w:t>
      </w:r>
      <w:r w:rsidRPr="00E96FEF">
        <w:rPr>
          <w:sz w:val="24"/>
          <w:szCs w:val="24"/>
        </w:rPr>
        <w:t>уровень художественного мастерства</w:t>
      </w:r>
      <w:r w:rsidR="00E96FEF" w:rsidRPr="00E96FEF">
        <w:rPr>
          <w:sz w:val="24"/>
          <w:szCs w:val="24"/>
        </w:rPr>
        <w:t xml:space="preserve"> автора работы</w:t>
      </w:r>
      <w:r w:rsidRPr="00E96FEF">
        <w:rPr>
          <w:sz w:val="24"/>
          <w:szCs w:val="24"/>
        </w:rPr>
        <w:t>.</w:t>
      </w:r>
    </w:p>
    <w:p w14:paraId="14C321C5" w14:textId="7E5401A8" w:rsidR="00E96FEF" w:rsidRPr="00731480" w:rsidRDefault="00B87319" w:rsidP="00E96FEF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color w:val="000000"/>
          <w:sz w:val="24"/>
          <w:szCs w:val="24"/>
        </w:rPr>
      </w:pPr>
      <w:r w:rsidRPr="00E96FEF">
        <w:rPr>
          <w:sz w:val="24"/>
          <w:szCs w:val="24"/>
        </w:rPr>
        <w:lastRenderedPageBreak/>
        <w:t>Конкурсное жюри проводит оценку работ</w:t>
      </w:r>
      <w:r w:rsidR="00686F5E" w:rsidRPr="00E96FEF">
        <w:rPr>
          <w:sz w:val="24"/>
          <w:szCs w:val="24"/>
        </w:rPr>
        <w:t xml:space="preserve"> Участников</w:t>
      </w:r>
      <w:r w:rsidR="008B74FF" w:rsidRPr="00E96FEF">
        <w:rPr>
          <w:sz w:val="24"/>
          <w:szCs w:val="24"/>
        </w:rPr>
        <w:t xml:space="preserve"> </w:t>
      </w:r>
      <w:r w:rsidR="00E96FEF" w:rsidRPr="00E96FEF">
        <w:rPr>
          <w:sz w:val="24"/>
          <w:szCs w:val="24"/>
        </w:rPr>
        <w:t>по следующей системе: каждый критерий п 5.2.</w:t>
      </w:r>
      <w:r w:rsidR="00E96FEF">
        <w:rPr>
          <w:sz w:val="24"/>
          <w:szCs w:val="24"/>
        </w:rPr>
        <w:t xml:space="preserve"> положения, имеет</w:t>
      </w:r>
      <w:r w:rsidR="00E96FEF" w:rsidRPr="00E96FEF">
        <w:rPr>
          <w:sz w:val="24"/>
          <w:szCs w:val="24"/>
        </w:rPr>
        <w:t xml:space="preserve"> максимальную оценку 5 баллов</w:t>
      </w:r>
      <w:r w:rsidR="00E96FEF">
        <w:rPr>
          <w:sz w:val="24"/>
          <w:szCs w:val="24"/>
        </w:rPr>
        <w:t xml:space="preserve">. Победитель выбирается по совокупности всех баллов по всем критериям. </w:t>
      </w:r>
      <w:r w:rsidR="00B80678">
        <w:rPr>
          <w:sz w:val="24"/>
          <w:szCs w:val="24"/>
        </w:rPr>
        <w:t>Максимальная оценка Конкурсной работы</w:t>
      </w:r>
      <w:r w:rsidR="000437F5">
        <w:rPr>
          <w:sz w:val="24"/>
          <w:szCs w:val="24"/>
        </w:rPr>
        <w:t xml:space="preserve"> от каждого члена Жюри</w:t>
      </w:r>
      <w:r w:rsidR="00B80678">
        <w:rPr>
          <w:sz w:val="24"/>
          <w:szCs w:val="24"/>
        </w:rPr>
        <w:t xml:space="preserve"> – 15 баллов.</w:t>
      </w:r>
    </w:p>
    <w:p w14:paraId="24EF6609" w14:textId="77777777" w:rsidR="00731480" w:rsidRPr="00E96FEF" w:rsidRDefault="00731480" w:rsidP="00731480">
      <w:pPr>
        <w:pStyle w:val="11"/>
        <w:tabs>
          <w:tab w:val="left" w:pos="1418"/>
        </w:tabs>
        <w:spacing w:line="276" w:lineRule="auto"/>
        <w:ind w:left="708" w:firstLine="0"/>
        <w:rPr>
          <w:color w:val="000000"/>
          <w:sz w:val="24"/>
          <w:szCs w:val="24"/>
        </w:rPr>
      </w:pPr>
    </w:p>
    <w:p w14:paraId="24D1F22F" w14:textId="1BEDA2DD" w:rsidR="00FD5603" w:rsidRPr="00E96FEF" w:rsidRDefault="00536FD4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оформления </w:t>
      </w:r>
      <w:r w:rsidR="00283C22" w:rsidRPr="00A55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конкурсных </w:t>
      </w:r>
      <w:r w:rsidR="00545DDF" w:rsidRPr="00A55DD3">
        <w:rPr>
          <w:rFonts w:ascii="Times New Roman" w:hAnsi="Times New Roman" w:cs="Times New Roman"/>
          <w:b/>
          <w:color w:val="000000"/>
          <w:sz w:val="24"/>
          <w:szCs w:val="24"/>
        </w:rPr>
        <w:t>работ</w:t>
      </w:r>
      <w:r w:rsidR="00A4315E" w:rsidRPr="00A55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порядок их представления</w:t>
      </w:r>
    </w:p>
    <w:p w14:paraId="351DE552" w14:textId="5BF044BF" w:rsidR="00B1783F" w:rsidRPr="00A55DD3" w:rsidRDefault="00283C22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color w:val="000000"/>
          <w:sz w:val="24"/>
          <w:szCs w:val="24"/>
        </w:rPr>
        <w:t>Конкурсная р</w:t>
      </w:r>
      <w:r w:rsidR="008B74FF" w:rsidRPr="00A55DD3">
        <w:rPr>
          <w:rFonts w:ascii="Times New Roman" w:hAnsi="Times New Roman" w:cs="Times New Roman"/>
          <w:color w:val="000000"/>
          <w:sz w:val="24"/>
          <w:szCs w:val="24"/>
        </w:rPr>
        <w:t>абота</w:t>
      </w:r>
      <w:r w:rsidR="00686F5E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4FF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должна </w:t>
      </w:r>
      <w:r w:rsidR="00B1783F" w:rsidRPr="00A55DD3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r w:rsidR="00F162EB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</w:t>
      </w:r>
      <w:r w:rsidR="00B1783F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элемент</w:t>
      </w:r>
      <w:r w:rsidR="00F162EB" w:rsidRPr="00A55DD3">
        <w:rPr>
          <w:rFonts w:ascii="Times New Roman" w:hAnsi="Times New Roman" w:cs="Times New Roman"/>
          <w:color w:val="000000"/>
          <w:sz w:val="24"/>
          <w:szCs w:val="24"/>
        </w:rPr>
        <w:t>ов (объектов)</w:t>
      </w:r>
      <w:r w:rsidR="00B1783F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парка, зданий и строений усадьбы Демидовых «Тайцы», расположенной по адресу: </w:t>
      </w:r>
      <w:r w:rsidR="00871256" w:rsidRPr="00A55D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Ленинградская область, Гатчинский район, г.п. Тайцы, вблизи пос. Санаторий им. Свердлова, уч.1.</w:t>
      </w:r>
    </w:p>
    <w:p w14:paraId="6FF21AD6" w14:textId="0F2A1EF2" w:rsidR="00B1783F" w:rsidRDefault="00B1783F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color w:val="000000"/>
          <w:sz w:val="24"/>
          <w:szCs w:val="24"/>
        </w:rPr>
        <w:t>Технику написания, жанр и формат Конкурсной работы Участник определяет самостоятельно, исходя из своих предпочтений и о</w:t>
      </w:r>
      <w:r w:rsidR="00F162EB" w:rsidRPr="00A55DD3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снований. </w:t>
      </w:r>
    </w:p>
    <w:p w14:paraId="5DF1DBD1" w14:textId="7F4172B4" w:rsidR="00731480" w:rsidRPr="00A55DD3" w:rsidRDefault="00731480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необходимыми материалами и оборудованием для создания Конкурсной работы возлагается на Участника конкурса. </w:t>
      </w:r>
    </w:p>
    <w:p w14:paraId="34BD8199" w14:textId="23078003" w:rsidR="008B74FF" w:rsidRPr="00A55DD3" w:rsidRDefault="00B1783F" w:rsidP="00A55DD3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color w:val="000000"/>
          <w:sz w:val="24"/>
          <w:szCs w:val="24"/>
        </w:rPr>
        <w:t>Конкурсная работа на оборотной (тыльной) стороне должна быть подписана. Подпись должна с</w:t>
      </w:r>
      <w:r w:rsidR="008B74FF" w:rsidRPr="00A55DD3">
        <w:rPr>
          <w:rFonts w:ascii="Times New Roman" w:hAnsi="Times New Roman" w:cs="Times New Roman"/>
          <w:color w:val="000000"/>
          <w:sz w:val="24"/>
          <w:szCs w:val="24"/>
        </w:rPr>
        <w:t>одержать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следующую</w:t>
      </w:r>
      <w:r w:rsidR="00804D3D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информацию: название работы, </w:t>
      </w:r>
      <w:r w:rsidR="00871256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материал, 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>техника написания,</w:t>
      </w:r>
      <w:r w:rsidR="00871256"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размер,</w:t>
      </w:r>
      <w:r w:rsidRPr="00A55DD3">
        <w:rPr>
          <w:rFonts w:ascii="Times New Roman" w:hAnsi="Times New Roman" w:cs="Times New Roman"/>
          <w:color w:val="000000"/>
          <w:sz w:val="24"/>
          <w:szCs w:val="24"/>
        </w:rPr>
        <w:t xml:space="preserve"> ФИО и контактные данные автора. </w:t>
      </w:r>
      <w:r w:rsidR="008B74FF" w:rsidRPr="00A55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8C36D" w14:textId="3C2AB5C7" w:rsidR="00286C98" w:rsidRPr="00A55DD3" w:rsidRDefault="00A4315E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 xml:space="preserve">Конкурсная работа </w:t>
      </w:r>
      <w:r w:rsidR="007A0FF3" w:rsidRPr="00A55DD3">
        <w:rPr>
          <w:sz w:val="24"/>
          <w:szCs w:val="24"/>
        </w:rPr>
        <w:t>направл</w:t>
      </w:r>
      <w:r w:rsidRPr="00A55DD3">
        <w:rPr>
          <w:sz w:val="24"/>
          <w:szCs w:val="24"/>
        </w:rPr>
        <w:t xml:space="preserve">яется </w:t>
      </w:r>
      <w:r w:rsidR="00F40D73" w:rsidRPr="00A55DD3">
        <w:rPr>
          <w:sz w:val="24"/>
          <w:szCs w:val="24"/>
        </w:rPr>
        <w:t xml:space="preserve">представителю </w:t>
      </w:r>
      <w:r w:rsidR="00286C98" w:rsidRPr="00A55DD3">
        <w:rPr>
          <w:sz w:val="24"/>
          <w:szCs w:val="24"/>
        </w:rPr>
        <w:t>Организатор</w:t>
      </w:r>
      <w:r w:rsidR="00F40D73" w:rsidRPr="00A55DD3">
        <w:rPr>
          <w:sz w:val="24"/>
          <w:szCs w:val="24"/>
        </w:rPr>
        <w:t>а</w:t>
      </w:r>
      <w:r w:rsidR="007A0FF3" w:rsidRPr="00A55DD3">
        <w:rPr>
          <w:sz w:val="24"/>
          <w:szCs w:val="24"/>
        </w:rPr>
        <w:t xml:space="preserve"> в </w:t>
      </w:r>
      <w:r w:rsidR="00B1783F" w:rsidRPr="00A55DD3">
        <w:rPr>
          <w:sz w:val="24"/>
          <w:szCs w:val="24"/>
        </w:rPr>
        <w:t>оригинальном виде по окончанию сеанса пленэра</w:t>
      </w:r>
      <w:r w:rsidR="00F40D73" w:rsidRPr="00A55DD3">
        <w:rPr>
          <w:sz w:val="24"/>
          <w:szCs w:val="24"/>
        </w:rPr>
        <w:t xml:space="preserve"> 22.06.2021 г. с 12.00 до 17.00 или 23.06.2021 с 12.00 до 17.00 включительно.</w:t>
      </w:r>
      <w:r w:rsidR="00286C98" w:rsidRPr="00A55DD3">
        <w:rPr>
          <w:sz w:val="24"/>
          <w:szCs w:val="24"/>
        </w:rPr>
        <w:t xml:space="preserve"> Конкурсные работы в электронном виде </w:t>
      </w:r>
      <w:r w:rsidR="00B1783F" w:rsidRPr="00A55DD3">
        <w:rPr>
          <w:sz w:val="24"/>
          <w:szCs w:val="24"/>
        </w:rPr>
        <w:t>не принимаются</w:t>
      </w:r>
      <w:r w:rsidR="00286C98" w:rsidRPr="00A55DD3">
        <w:rPr>
          <w:sz w:val="24"/>
          <w:szCs w:val="24"/>
        </w:rPr>
        <w:t>.</w:t>
      </w:r>
    </w:p>
    <w:p w14:paraId="29903C54" w14:textId="77777777" w:rsidR="00F40D73" w:rsidRPr="00A55DD3" w:rsidRDefault="00286C98" w:rsidP="00A55DD3">
      <w:pPr>
        <w:pStyle w:val="11"/>
        <w:tabs>
          <w:tab w:val="left" w:pos="1134"/>
        </w:tabs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 xml:space="preserve">Конкурсные работы </w:t>
      </w:r>
      <w:r w:rsidR="00F40D73" w:rsidRPr="00A55DD3">
        <w:rPr>
          <w:sz w:val="24"/>
          <w:szCs w:val="24"/>
        </w:rPr>
        <w:t xml:space="preserve">в оригинальном виде могут быть предоставлены лично автором или курьерской доставкой </w:t>
      </w:r>
      <w:r w:rsidRPr="00A55DD3">
        <w:rPr>
          <w:sz w:val="24"/>
          <w:szCs w:val="24"/>
        </w:rPr>
        <w:t>по адресу</w:t>
      </w:r>
      <w:r w:rsidR="00F40D73" w:rsidRPr="00A55DD3">
        <w:rPr>
          <w:sz w:val="24"/>
          <w:szCs w:val="24"/>
        </w:rPr>
        <w:t xml:space="preserve">: Ленинградская область, г. Гатчина, пр. 25 Октября, д. 35Б до 23.06.2021 до 17.00 включительно. </w:t>
      </w:r>
    </w:p>
    <w:p w14:paraId="4A8933B9" w14:textId="2865A1F1" w:rsidR="0096470C" w:rsidRPr="00A55DD3" w:rsidRDefault="00F40D73" w:rsidP="00A55DD3">
      <w:pPr>
        <w:pStyle w:val="11"/>
        <w:tabs>
          <w:tab w:val="left" w:pos="1134"/>
        </w:tabs>
        <w:spacing w:line="276" w:lineRule="auto"/>
        <w:rPr>
          <w:rFonts w:eastAsia="Times New Roman"/>
          <w:snapToGrid w:val="0"/>
          <w:sz w:val="24"/>
          <w:szCs w:val="24"/>
        </w:rPr>
      </w:pPr>
      <w:r w:rsidRPr="00A55DD3">
        <w:rPr>
          <w:sz w:val="24"/>
          <w:szCs w:val="24"/>
        </w:rPr>
        <w:t xml:space="preserve">6.5. </w:t>
      </w:r>
      <w:r w:rsidR="0096470C" w:rsidRPr="00A55DD3">
        <w:rPr>
          <w:rFonts w:eastAsia="Times New Roman"/>
          <w:snapToGrid w:val="0"/>
          <w:sz w:val="24"/>
          <w:szCs w:val="24"/>
        </w:rPr>
        <w:t>Все конкурсные работы, присланные</w:t>
      </w:r>
      <w:r w:rsidRPr="00A55DD3">
        <w:rPr>
          <w:rFonts w:eastAsia="Times New Roman"/>
          <w:snapToGrid w:val="0"/>
          <w:sz w:val="24"/>
          <w:szCs w:val="24"/>
        </w:rPr>
        <w:t xml:space="preserve"> или переданные</w:t>
      </w:r>
      <w:r w:rsidR="0096470C" w:rsidRPr="00A55DD3">
        <w:rPr>
          <w:rFonts w:eastAsia="Times New Roman"/>
          <w:snapToGrid w:val="0"/>
          <w:sz w:val="24"/>
          <w:szCs w:val="24"/>
        </w:rPr>
        <w:t xml:space="preserve"> на Конкурс, обратно не возвращаются и не рецензируются.</w:t>
      </w:r>
    </w:p>
    <w:p w14:paraId="55D08D29" w14:textId="77777777" w:rsidR="00C629A2" w:rsidRPr="00A55DD3" w:rsidRDefault="00C629A2" w:rsidP="00A55DD3">
      <w:pPr>
        <w:pStyle w:val="11"/>
        <w:spacing w:line="276" w:lineRule="auto"/>
        <w:rPr>
          <w:sz w:val="24"/>
          <w:szCs w:val="24"/>
        </w:rPr>
      </w:pPr>
    </w:p>
    <w:p w14:paraId="10137262" w14:textId="6761E462" w:rsidR="007A0FF3" w:rsidRPr="00A55DD3" w:rsidRDefault="007A0FF3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 Конкурса</w:t>
      </w:r>
    </w:p>
    <w:p w14:paraId="4B784A01" w14:textId="77777777" w:rsidR="00FD5603" w:rsidRPr="00A55DD3" w:rsidRDefault="00FD5603" w:rsidP="00A55DD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A4DB27" w14:textId="041B741B" w:rsidR="00292941" w:rsidRPr="00A55DD3" w:rsidRDefault="007A0FF3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>Решение Конкурсного жюри должно быть принято</w:t>
      </w:r>
      <w:r w:rsidR="00DA64B9" w:rsidRPr="00A55DD3">
        <w:rPr>
          <w:sz w:val="24"/>
          <w:szCs w:val="24"/>
        </w:rPr>
        <w:t xml:space="preserve"> открытым голосованием</w:t>
      </w:r>
      <w:r w:rsidRPr="00A55DD3">
        <w:rPr>
          <w:sz w:val="24"/>
          <w:szCs w:val="24"/>
        </w:rPr>
        <w:t xml:space="preserve"> не позднее</w:t>
      </w:r>
      <w:r w:rsidR="00F40D73" w:rsidRPr="00A55DD3">
        <w:rPr>
          <w:sz w:val="24"/>
          <w:szCs w:val="24"/>
        </w:rPr>
        <w:t xml:space="preserve"> 24.06.2021 г.</w:t>
      </w:r>
      <w:r w:rsidR="00DA64B9" w:rsidRPr="00A55DD3">
        <w:rPr>
          <w:sz w:val="24"/>
          <w:szCs w:val="24"/>
        </w:rPr>
        <w:t>,</w:t>
      </w:r>
      <w:r w:rsidRPr="00A55DD3">
        <w:rPr>
          <w:sz w:val="24"/>
          <w:szCs w:val="24"/>
        </w:rPr>
        <w:t xml:space="preserve"> </w:t>
      </w:r>
      <w:r w:rsidR="000472A0" w:rsidRPr="00A55DD3">
        <w:rPr>
          <w:sz w:val="24"/>
          <w:szCs w:val="24"/>
        </w:rPr>
        <w:t>14.00</w:t>
      </w:r>
      <w:r w:rsidR="00871256" w:rsidRPr="00A55DD3">
        <w:rPr>
          <w:sz w:val="24"/>
          <w:szCs w:val="24"/>
        </w:rPr>
        <w:t xml:space="preserve"> включительно</w:t>
      </w:r>
      <w:r w:rsidR="000472A0" w:rsidRPr="00A55DD3">
        <w:rPr>
          <w:sz w:val="24"/>
          <w:szCs w:val="24"/>
        </w:rPr>
        <w:t>.</w:t>
      </w:r>
    </w:p>
    <w:p w14:paraId="61336F5F" w14:textId="3081959B" w:rsidR="000472A0" w:rsidRPr="00A55DD3" w:rsidRDefault="007A0FF3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>Решение Конкурсно</w:t>
      </w:r>
      <w:r w:rsidR="00746448" w:rsidRPr="00A55DD3">
        <w:rPr>
          <w:sz w:val="24"/>
          <w:szCs w:val="24"/>
        </w:rPr>
        <w:t>го</w:t>
      </w:r>
      <w:r w:rsidRPr="00A55DD3">
        <w:rPr>
          <w:sz w:val="24"/>
          <w:szCs w:val="24"/>
        </w:rPr>
        <w:t xml:space="preserve"> </w:t>
      </w:r>
      <w:r w:rsidR="00A02A7E" w:rsidRPr="00A55DD3">
        <w:rPr>
          <w:sz w:val="24"/>
          <w:szCs w:val="24"/>
        </w:rPr>
        <w:t xml:space="preserve">жюри </w:t>
      </w:r>
      <w:r w:rsidRPr="00A55DD3">
        <w:rPr>
          <w:sz w:val="24"/>
          <w:szCs w:val="24"/>
        </w:rPr>
        <w:t>оформляется протоколами, которые подлежат опубликованию на корпоративном сайте</w:t>
      </w:r>
      <w:r w:rsidR="00C77DA4" w:rsidRPr="00A55DD3">
        <w:rPr>
          <w:sz w:val="24"/>
          <w:szCs w:val="24"/>
        </w:rPr>
        <w:t xml:space="preserve"> (портале</w:t>
      </w:r>
      <w:r w:rsidRPr="00A55DD3">
        <w:rPr>
          <w:sz w:val="24"/>
          <w:szCs w:val="24"/>
        </w:rPr>
        <w:t>)</w:t>
      </w:r>
      <w:r w:rsidR="000472A0" w:rsidRPr="00A55DD3">
        <w:rPr>
          <w:sz w:val="24"/>
          <w:szCs w:val="24"/>
        </w:rPr>
        <w:t xml:space="preserve"> и/или на официальных страницах в социальных сетях </w:t>
      </w:r>
      <w:r w:rsidR="000472A0" w:rsidRPr="00A55DD3">
        <w:rPr>
          <w:sz w:val="24"/>
          <w:szCs w:val="24"/>
          <w:lang w:val="en-US"/>
        </w:rPr>
        <w:t>Internet</w:t>
      </w:r>
      <w:r w:rsidRPr="00A55DD3">
        <w:rPr>
          <w:sz w:val="24"/>
          <w:szCs w:val="24"/>
        </w:rPr>
        <w:t xml:space="preserve"> </w:t>
      </w:r>
      <w:r w:rsidR="00F40D73" w:rsidRPr="00A55DD3">
        <w:rPr>
          <w:sz w:val="24"/>
          <w:szCs w:val="24"/>
        </w:rPr>
        <w:t>ГБУК ЛО «Парковое агентство»</w:t>
      </w:r>
      <w:r w:rsidR="00746448" w:rsidRPr="00A55DD3">
        <w:rPr>
          <w:sz w:val="24"/>
          <w:szCs w:val="24"/>
        </w:rPr>
        <w:t xml:space="preserve"> </w:t>
      </w:r>
      <w:r w:rsidR="00013371" w:rsidRPr="00A55DD3">
        <w:rPr>
          <w:sz w:val="24"/>
          <w:szCs w:val="24"/>
        </w:rPr>
        <w:t>не позднее</w:t>
      </w:r>
      <w:r w:rsidR="000472A0" w:rsidRPr="00A55DD3">
        <w:rPr>
          <w:sz w:val="24"/>
          <w:szCs w:val="24"/>
        </w:rPr>
        <w:t xml:space="preserve"> 24.06.2021 г</w:t>
      </w:r>
      <w:r w:rsidR="00013371" w:rsidRPr="00A55DD3">
        <w:rPr>
          <w:sz w:val="24"/>
          <w:szCs w:val="24"/>
        </w:rPr>
        <w:t>.</w:t>
      </w:r>
      <w:r w:rsidR="00DA64B9" w:rsidRPr="00A55DD3">
        <w:rPr>
          <w:sz w:val="24"/>
          <w:szCs w:val="24"/>
        </w:rPr>
        <w:t>, 17.00</w:t>
      </w:r>
      <w:r w:rsidR="00871256" w:rsidRPr="00A55DD3">
        <w:rPr>
          <w:sz w:val="24"/>
          <w:szCs w:val="24"/>
        </w:rPr>
        <w:t xml:space="preserve"> включительно</w:t>
      </w:r>
      <w:r w:rsidR="00DA64B9" w:rsidRPr="00A55DD3">
        <w:rPr>
          <w:sz w:val="24"/>
          <w:szCs w:val="24"/>
        </w:rPr>
        <w:t>.</w:t>
      </w:r>
    </w:p>
    <w:p w14:paraId="5E7AD040" w14:textId="5F1FF433" w:rsidR="00A02A7E" w:rsidRPr="00A55DD3" w:rsidRDefault="00A02A7E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>Решение Конкурсного жюри является окончательным и обязательным</w:t>
      </w:r>
      <w:r w:rsidR="003D0B4C" w:rsidRPr="00A55DD3">
        <w:rPr>
          <w:sz w:val="24"/>
          <w:szCs w:val="24"/>
        </w:rPr>
        <w:t xml:space="preserve"> для </w:t>
      </w:r>
      <w:r w:rsidR="00746448" w:rsidRPr="00A55DD3">
        <w:rPr>
          <w:sz w:val="24"/>
          <w:szCs w:val="24"/>
        </w:rPr>
        <w:t>У</w:t>
      </w:r>
      <w:r w:rsidR="003D0B4C" w:rsidRPr="00A55DD3">
        <w:rPr>
          <w:sz w:val="24"/>
          <w:szCs w:val="24"/>
        </w:rPr>
        <w:t>частников.</w:t>
      </w:r>
    </w:p>
    <w:p w14:paraId="2894092F" w14:textId="474BABE6" w:rsidR="003D0B4C" w:rsidRPr="00A55DD3" w:rsidRDefault="003D0B4C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>Подлинник</w:t>
      </w:r>
      <w:r w:rsidR="00746448" w:rsidRPr="00A55DD3">
        <w:rPr>
          <w:sz w:val="24"/>
          <w:szCs w:val="24"/>
        </w:rPr>
        <w:t>и</w:t>
      </w:r>
      <w:r w:rsidRPr="00A55DD3">
        <w:rPr>
          <w:sz w:val="24"/>
          <w:szCs w:val="24"/>
        </w:rPr>
        <w:t xml:space="preserve"> протокол</w:t>
      </w:r>
      <w:r w:rsidR="0091319E" w:rsidRPr="00A55DD3">
        <w:rPr>
          <w:sz w:val="24"/>
          <w:szCs w:val="24"/>
        </w:rPr>
        <w:t>ов заседаний Конкурсного жюри</w:t>
      </w:r>
      <w:r w:rsidRPr="00A55DD3">
        <w:rPr>
          <w:sz w:val="24"/>
          <w:szCs w:val="24"/>
        </w:rPr>
        <w:t xml:space="preserve"> и прилагаемы</w:t>
      </w:r>
      <w:r w:rsidR="00DF73A8" w:rsidRPr="00A55DD3">
        <w:rPr>
          <w:sz w:val="24"/>
          <w:szCs w:val="24"/>
        </w:rPr>
        <w:t>е</w:t>
      </w:r>
      <w:r w:rsidRPr="00A55DD3">
        <w:rPr>
          <w:sz w:val="24"/>
          <w:szCs w:val="24"/>
        </w:rPr>
        <w:t xml:space="preserve"> к </w:t>
      </w:r>
      <w:r w:rsidR="0091319E" w:rsidRPr="00A55DD3">
        <w:rPr>
          <w:sz w:val="24"/>
          <w:szCs w:val="24"/>
        </w:rPr>
        <w:t xml:space="preserve">ним </w:t>
      </w:r>
      <w:r w:rsidRPr="00A55DD3">
        <w:rPr>
          <w:sz w:val="24"/>
          <w:szCs w:val="24"/>
        </w:rPr>
        <w:t>материал</w:t>
      </w:r>
      <w:r w:rsidR="00DF73A8" w:rsidRPr="00A55DD3">
        <w:rPr>
          <w:sz w:val="24"/>
          <w:szCs w:val="24"/>
        </w:rPr>
        <w:t>ы</w:t>
      </w:r>
      <w:r w:rsidRPr="00A55DD3">
        <w:rPr>
          <w:sz w:val="24"/>
          <w:szCs w:val="24"/>
        </w:rPr>
        <w:t xml:space="preserve"> хранятся </w:t>
      </w:r>
      <w:r w:rsidR="0077705B" w:rsidRPr="00A55DD3">
        <w:rPr>
          <w:sz w:val="24"/>
          <w:szCs w:val="24"/>
        </w:rPr>
        <w:t xml:space="preserve">в </w:t>
      </w:r>
      <w:r w:rsidR="000472A0" w:rsidRPr="00A55DD3">
        <w:rPr>
          <w:sz w:val="24"/>
          <w:szCs w:val="24"/>
        </w:rPr>
        <w:t>ГБУК ЛО «Парковое агентство»</w:t>
      </w:r>
      <w:r w:rsidR="0091319E" w:rsidRPr="00A55DD3">
        <w:rPr>
          <w:sz w:val="24"/>
          <w:szCs w:val="24"/>
        </w:rPr>
        <w:t xml:space="preserve">, </w:t>
      </w:r>
      <w:r w:rsidR="00E96810" w:rsidRPr="00A55DD3">
        <w:rPr>
          <w:sz w:val="24"/>
          <w:szCs w:val="24"/>
        </w:rPr>
        <w:t xml:space="preserve">обеспечивающем </w:t>
      </w:r>
      <w:r w:rsidR="0091319E" w:rsidRPr="00A55DD3">
        <w:rPr>
          <w:sz w:val="24"/>
          <w:szCs w:val="24"/>
        </w:rPr>
        <w:t xml:space="preserve">проведение Конкурса, в течение </w:t>
      </w:r>
      <w:r w:rsidR="000472A0" w:rsidRPr="00A55DD3">
        <w:rPr>
          <w:sz w:val="24"/>
          <w:szCs w:val="24"/>
        </w:rPr>
        <w:t>однолетнего</w:t>
      </w:r>
      <w:r w:rsidR="0091319E" w:rsidRPr="00A55DD3">
        <w:rPr>
          <w:sz w:val="24"/>
          <w:szCs w:val="24"/>
        </w:rPr>
        <w:t xml:space="preserve"> срока оперативного хранения</w:t>
      </w:r>
      <w:r w:rsidRPr="00A55DD3">
        <w:rPr>
          <w:sz w:val="24"/>
          <w:szCs w:val="24"/>
        </w:rPr>
        <w:t>.</w:t>
      </w:r>
    </w:p>
    <w:p w14:paraId="5231130F" w14:textId="60877711" w:rsidR="00CE1F3C" w:rsidRPr="00A55DD3" w:rsidRDefault="003D0B4C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>Протокол</w:t>
      </w:r>
      <w:r w:rsidR="0091319E" w:rsidRPr="00A55DD3">
        <w:rPr>
          <w:sz w:val="24"/>
          <w:szCs w:val="24"/>
        </w:rPr>
        <w:t>ы</w:t>
      </w:r>
      <w:r w:rsidRPr="00A55DD3">
        <w:rPr>
          <w:sz w:val="24"/>
          <w:szCs w:val="24"/>
        </w:rPr>
        <w:t xml:space="preserve"> </w:t>
      </w:r>
      <w:r w:rsidR="0091319E" w:rsidRPr="00A55DD3">
        <w:rPr>
          <w:sz w:val="24"/>
          <w:szCs w:val="24"/>
        </w:rPr>
        <w:t xml:space="preserve">заседаний Конкурсного жюри </w:t>
      </w:r>
      <w:r w:rsidRPr="00A55DD3">
        <w:rPr>
          <w:sz w:val="24"/>
          <w:szCs w:val="24"/>
        </w:rPr>
        <w:t xml:space="preserve">и прилагаемые к </w:t>
      </w:r>
      <w:r w:rsidR="0091319E" w:rsidRPr="00A55DD3">
        <w:rPr>
          <w:sz w:val="24"/>
          <w:szCs w:val="24"/>
        </w:rPr>
        <w:t xml:space="preserve">ним </w:t>
      </w:r>
      <w:r w:rsidRPr="00A55DD3">
        <w:rPr>
          <w:sz w:val="24"/>
          <w:szCs w:val="24"/>
        </w:rPr>
        <w:t xml:space="preserve">материалы являются документами постоянного срока хранения. По </w:t>
      </w:r>
      <w:r w:rsidR="00871256" w:rsidRPr="00A55DD3">
        <w:rPr>
          <w:sz w:val="24"/>
          <w:szCs w:val="24"/>
        </w:rPr>
        <w:t>однолетнего</w:t>
      </w:r>
      <w:r w:rsidR="0091319E" w:rsidRPr="00A55DD3">
        <w:rPr>
          <w:sz w:val="24"/>
          <w:szCs w:val="24"/>
        </w:rPr>
        <w:t xml:space="preserve"> срока оперативного хранения</w:t>
      </w:r>
      <w:r w:rsidRPr="00A55DD3">
        <w:rPr>
          <w:sz w:val="24"/>
          <w:szCs w:val="24"/>
        </w:rPr>
        <w:t xml:space="preserve"> протокол</w:t>
      </w:r>
      <w:r w:rsidR="0091319E" w:rsidRPr="00A55DD3">
        <w:rPr>
          <w:sz w:val="24"/>
          <w:szCs w:val="24"/>
        </w:rPr>
        <w:t>ы</w:t>
      </w:r>
      <w:r w:rsidRPr="00A55DD3">
        <w:rPr>
          <w:sz w:val="24"/>
          <w:szCs w:val="24"/>
        </w:rPr>
        <w:t xml:space="preserve"> и прилагаемые к </w:t>
      </w:r>
      <w:r w:rsidR="0091319E" w:rsidRPr="00A55DD3">
        <w:rPr>
          <w:sz w:val="24"/>
          <w:szCs w:val="24"/>
        </w:rPr>
        <w:t xml:space="preserve">ним </w:t>
      </w:r>
      <w:r w:rsidRPr="00A55DD3">
        <w:rPr>
          <w:sz w:val="24"/>
          <w:szCs w:val="24"/>
        </w:rPr>
        <w:t xml:space="preserve">материалы передаются по описи на </w:t>
      </w:r>
      <w:r w:rsidR="0091319E" w:rsidRPr="00A55DD3">
        <w:rPr>
          <w:sz w:val="24"/>
          <w:szCs w:val="24"/>
        </w:rPr>
        <w:t xml:space="preserve">архивное </w:t>
      </w:r>
      <w:r w:rsidRPr="00A55DD3">
        <w:rPr>
          <w:sz w:val="24"/>
          <w:szCs w:val="24"/>
        </w:rPr>
        <w:t>хране</w:t>
      </w:r>
      <w:r w:rsidR="00013371" w:rsidRPr="00A55DD3">
        <w:rPr>
          <w:sz w:val="24"/>
          <w:szCs w:val="24"/>
        </w:rPr>
        <w:t xml:space="preserve">ние в </w:t>
      </w:r>
      <w:r w:rsidR="00F162EB" w:rsidRPr="00A55DD3">
        <w:rPr>
          <w:sz w:val="24"/>
          <w:szCs w:val="24"/>
        </w:rPr>
        <w:t>ГБУК ЛО «Парковое агентство»</w:t>
      </w:r>
      <w:r w:rsidR="0091319E" w:rsidRPr="00A55DD3">
        <w:rPr>
          <w:sz w:val="24"/>
          <w:szCs w:val="24"/>
        </w:rPr>
        <w:t xml:space="preserve"> в установленном в </w:t>
      </w:r>
      <w:r w:rsidR="00F162EB" w:rsidRPr="00A55DD3">
        <w:rPr>
          <w:sz w:val="24"/>
          <w:szCs w:val="24"/>
        </w:rPr>
        <w:t xml:space="preserve">ГБУК ЛО «Парковое агентство» </w:t>
      </w:r>
      <w:r w:rsidR="0091319E" w:rsidRPr="00A55DD3">
        <w:rPr>
          <w:sz w:val="24"/>
          <w:szCs w:val="24"/>
        </w:rPr>
        <w:t>порядке</w:t>
      </w:r>
      <w:r w:rsidR="00013371" w:rsidRPr="00A55DD3">
        <w:rPr>
          <w:sz w:val="24"/>
          <w:szCs w:val="24"/>
        </w:rPr>
        <w:t>.</w:t>
      </w:r>
    </w:p>
    <w:p w14:paraId="6A1E9FCD" w14:textId="77777777" w:rsidR="00C34D38" w:rsidRPr="00A55DD3" w:rsidRDefault="00C34D38" w:rsidP="00A55DD3">
      <w:pPr>
        <w:pStyle w:val="11"/>
        <w:tabs>
          <w:tab w:val="left" w:pos="1418"/>
        </w:tabs>
        <w:spacing w:line="276" w:lineRule="auto"/>
        <w:ind w:left="708" w:firstLine="0"/>
        <w:rPr>
          <w:sz w:val="24"/>
          <w:szCs w:val="24"/>
        </w:rPr>
      </w:pPr>
    </w:p>
    <w:p w14:paraId="45D823A4" w14:textId="7088CD94" w:rsidR="007E755E" w:rsidRPr="00A55DD3" w:rsidRDefault="007E755E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Финансирование Конкурса</w:t>
      </w:r>
      <w:r w:rsidR="00F162EB" w:rsidRPr="00A55D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FDC2984" w14:textId="7DAE63C7" w:rsidR="007E755E" w:rsidRPr="00A55DD3" w:rsidRDefault="007E755E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 xml:space="preserve">Призовой фонд Конкурса формируется за счет средств Организатора и используется исключительно на предоставление </w:t>
      </w:r>
      <w:r w:rsidR="001A3D27" w:rsidRPr="00A55DD3">
        <w:rPr>
          <w:sz w:val="24"/>
          <w:szCs w:val="24"/>
        </w:rPr>
        <w:t>награждения.</w:t>
      </w:r>
    </w:p>
    <w:p w14:paraId="0C56F461" w14:textId="0E386C68" w:rsidR="00E07065" w:rsidRPr="00A55DD3" w:rsidRDefault="007E755E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>По результатам подведения итогов Конкурса</w:t>
      </w:r>
      <w:r w:rsidR="006D1149" w:rsidRPr="00A55DD3">
        <w:rPr>
          <w:sz w:val="24"/>
          <w:szCs w:val="24"/>
        </w:rPr>
        <w:t xml:space="preserve"> </w:t>
      </w:r>
      <w:r w:rsidR="00481DC5" w:rsidRPr="00A55DD3">
        <w:rPr>
          <w:sz w:val="24"/>
          <w:szCs w:val="24"/>
        </w:rPr>
        <w:t xml:space="preserve">победители и призеры </w:t>
      </w:r>
      <w:r w:rsidRPr="00A55DD3">
        <w:rPr>
          <w:sz w:val="24"/>
          <w:szCs w:val="24"/>
        </w:rPr>
        <w:t>награжда</w:t>
      </w:r>
      <w:r w:rsidR="00481DC5" w:rsidRPr="00A55DD3">
        <w:rPr>
          <w:sz w:val="24"/>
          <w:szCs w:val="24"/>
        </w:rPr>
        <w:t>ю</w:t>
      </w:r>
      <w:r w:rsidR="00CE052D" w:rsidRPr="00A55DD3">
        <w:rPr>
          <w:sz w:val="24"/>
          <w:szCs w:val="24"/>
        </w:rPr>
        <w:t>тся</w:t>
      </w:r>
      <w:r w:rsidRPr="00A55DD3">
        <w:rPr>
          <w:sz w:val="24"/>
          <w:szCs w:val="24"/>
        </w:rPr>
        <w:t xml:space="preserve"> </w:t>
      </w:r>
      <w:r w:rsidR="00E07065" w:rsidRPr="00A55DD3">
        <w:rPr>
          <w:sz w:val="24"/>
          <w:szCs w:val="24"/>
        </w:rPr>
        <w:t>следующими призами:</w:t>
      </w:r>
    </w:p>
    <w:p w14:paraId="5A77B450" w14:textId="64D31E2B" w:rsidR="00481DC5" w:rsidRPr="00A55DD3" w:rsidRDefault="00481DC5" w:rsidP="00A55DD3">
      <w:pPr>
        <w:pStyle w:val="11"/>
        <w:numPr>
          <w:ilvl w:val="2"/>
          <w:numId w:val="2"/>
        </w:numPr>
        <w:tabs>
          <w:tab w:val="left" w:pos="1418"/>
        </w:tabs>
        <w:spacing w:line="276" w:lineRule="auto"/>
        <w:rPr>
          <w:sz w:val="24"/>
          <w:szCs w:val="24"/>
        </w:rPr>
      </w:pPr>
      <w:bookmarkStart w:id="6" w:name="_Hlk74153799"/>
      <w:r w:rsidRPr="00A55DD3">
        <w:rPr>
          <w:sz w:val="24"/>
          <w:szCs w:val="24"/>
        </w:rPr>
        <w:t>За 1 место в номинации «Конкурсная работа, выполненная выпускником среднего или высшего специализированного художественного учебного заведения</w:t>
      </w:r>
      <w:bookmarkEnd w:id="6"/>
      <w:r w:rsidR="00F162EB" w:rsidRPr="00A55DD3">
        <w:rPr>
          <w:sz w:val="24"/>
          <w:szCs w:val="24"/>
        </w:rPr>
        <w:t>»</w:t>
      </w:r>
      <w:r w:rsidRPr="00A55DD3">
        <w:rPr>
          <w:sz w:val="24"/>
          <w:szCs w:val="24"/>
        </w:rPr>
        <w:t xml:space="preserve"> – напольный мольберт.</w:t>
      </w:r>
    </w:p>
    <w:p w14:paraId="1C56899A" w14:textId="26E3DCF2" w:rsidR="00481DC5" w:rsidRPr="00A55DD3" w:rsidRDefault="00481DC5" w:rsidP="00A55DD3">
      <w:pPr>
        <w:pStyle w:val="11"/>
        <w:numPr>
          <w:ilvl w:val="2"/>
          <w:numId w:val="2"/>
        </w:numPr>
        <w:tabs>
          <w:tab w:val="left" w:pos="1418"/>
        </w:tabs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>2 место в номинации «Конкурсная работа, выполненная выпускником среднего или высшего специализированного художественного учебного заведения» - настольный мольберт.</w:t>
      </w:r>
    </w:p>
    <w:p w14:paraId="21C740B7" w14:textId="6E46ABC7" w:rsidR="00481DC5" w:rsidRPr="00A55DD3" w:rsidRDefault="00481DC5" w:rsidP="00A55DD3">
      <w:pPr>
        <w:pStyle w:val="11"/>
        <w:numPr>
          <w:ilvl w:val="2"/>
          <w:numId w:val="2"/>
        </w:numPr>
        <w:tabs>
          <w:tab w:val="left" w:pos="1418"/>
        </w:tabs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>3 место в номинации «Конкурсная работа, выполненная выпускником среднего или высшего специализированного художественного учебного заведения» - подарочный сертификат в магазин художественных товаров, товаров для творчества в г. Санкт-Петербург.</w:t>
      </w:r>
    </w:p>
    <w:p w14:paraId="432FAFA6" w14:textId="7826C80F" w:rsidR="00481DC5" w:rsidRPr="00A55DD3" w:rsidRDefault="00481DC5" w:rsidP="00A55DD3">
      <w:pPr>
        <w:pStyle w:val="11"/>
        <w:numPr>
          <w:ilvl w:val="2"/>
          <w:numId w:val="2"/>
        </w:numPr>
        <w:tabs>
          <w:tab w:val="left" w:pos="1418"/>
        </w:tabs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 xml:space="preserve">За 1 место в номинации </w:t>
      </w:r>
      <w:bookmarkStart w:id="7" w:name="_Hlk74216480"/>
      <w:r w:rsidR="00F162EB" w:rsidRPr="00A55DD3">
        <w:rPr>
          <w:sz w:val="24"/>
          <w:szCs w:val="24"/>
        </w:rPr>
        <w:t>«</w:t>
      </w:r>
      <w:r w:rsidRPr="00A55DD3">
        <w:rPr>
          <w:sz w:val="24"/>
          <w:szCs w:val="24"/>
        </w:rPr>
        <w:t xml:space="preserve">Конкурсная работа, выполненная обучающимся среднего или высшего специализированного художественного учебного заведения» </w:t>
      </w:r>
      <w:bookmarkEnd w:id="7"/>
      <w:r w:rsidRPr="00A55DD3">
        <w:rPr>
          <w:sz w:val="24"/>
          <w:szCs w:val="24"/>
        </w:rPr>
        <w:t>– напольный мольберт.</w:t>
      </w:r>
    </w:p>
    <w:p w14:paraId="17724A39" w14:textId="698C02CE" w:rsidR="00481DC5" w:rsidRPr="00A55DD3" w:rsidRDefault="00481DC5" w:rsidP="00A55DD3">
      <w:pPr>
        <w:pStyle w:val="11"/>
        <w:numPr>
          <w:ilvl w:val="2"/>
          <w:numId w:val="2"/>
        </w:numPr>
        <w:tabs>
          <w:tab w:val="left" w:pos="1418"/>
        </w:tabs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>2 место в номинаци</w:t>
      </w:r>
      <w:r w:rsidR="00F162EB" w:rsidRPr="00A55DD3">
        <w:rPr>
          <w:sz w:val="24"/>
          <w:szCs w:val="24"/>
        </w:rPr>
        <w:t>и</w:t>
      </w:r>
      <w:r w:rsidRPr="00A55DD3">
        <w:rPr>
          <w:sz w:val="24"/>
          <w:szCs w:val="24"/>
        </w:rPr>
        <w:t xml:space="preserve"> </w:t>
      </w:r>
      <w:r w:rsidR="00F162EB" w:rsidRPr="00A55DD3">
        <w:rPr>
          <w:sz w:val="24"/>
          <w:szCs w:val="24"/>
        </w:rPr>
        <w:t>«Конкурсная работа, выполненная обучающимся среднего или высшего специализированного художественного учебного заведения»</w:t>
      </w:r>
      <w:r w:rsidRPr="00A55DD3">
        <w:rPr>
          <w:sz w:val="24"/>
          <w:szCs w:val="24"/>
        </w:rPr>
        <w:t xml:space="preserve"> - настольный мольберт.</w:t>
      </w:r>
    </w:p>
    <w:p w14:paraId="16963B29" w14:textId="3B548ACD" w:rsidR="00481DC5" w:rsidRPr="00A55DD3" w:rsidRDefault="00481DC5" w:rsidP="00A55DD3">
      <w:pPr>
        <w:pStyle w:val="11"/>
        <w:numPr>
          <w:ilvl w:val="2"/>
          <w:numId w:val="2"/>
        </w:numPr>
        <w:tabs>
          <w:tab w:val="left" w:pos="1418"/>
        </w:tabs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>3 место в номинаци</w:t>
      </w:r>
      <w:r w:rsidR="00F162EB" w:rsidRPr="00A55DD3">
        <w:rPr>
          <w:sz w:val="24"/>
          <w:szCs w:val="24"/>
        </w:rPr>
        <w:t>и</w:t>
      </w:r>
      <w:r w:rsidRPr="00A55DD3">
        <w:rPr>
          <w:sz w:val="24"/>
          <w:szCs w:val="24"/>
        </w:rPr>
        <w:t xml:space="preserve"> </w:t>
      </w:r>
      <w:r w:rsidR="00F162EB" w:rsidRPr="00A55DD3">
        <w:rPr>
          <w:sz w:val="24"/>
          <w:szCs w:val="24"/>
        </w:rPr>
        <w:t>«Конкурсная работа, выполненная обучающимся среднего или высшего специализированного художественного учебного заведения»</w:t>
      </w:r>
      <w:r w:rsidRPr="00A55DD3">
        <w:rPr>
          <w:sz w:val="24"/>
          <w:szCs w:val="24"/>
        </w:rPr>
        <w:t xml:space="preserve"> - подарочный сертификат в магазин художественных товаров, товаров для творчества в г. Санкт-Петербург.</w:t>
      </w:r>
    </w:p>
    <w:p w14:paraId="07979049" w14:textId="4FE34B83" w:rsidR="00481DC5" w:rsidRPr="00A55DD3" w:rsidRDefault="00481DC5" w:rsidP="00A55DD3">
      <w:pPr>
        <w:pStyle w:val="11"/>
        <w:numPr>
          <w:ilvl w:val="2"/>
          <w:numId w:val="2"/>
        </w:numPr>
        <w:tabs>
          <w:tab w:val="left" w:pos="1418"/>
        </w:tabs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>За 1 место в номинаци</w:t>
      </w:r>
      <w:r w:rsidR="00F162EB" w:rsidRPr="00A55DD3">
        <w:rPr>
          <w:sz w:val="24"/>
          <w:szCs w:val="24"/>
        </w:rPr>
        <w:t xml:space="preserve">и «Конкурсная работа, выполненная учащимся детской художественной школы (школы искусств) Ленинградской области» </w:t>
      </w:r>
      <w:r w:rsidRPr="00A55DD3">
        <w:rPr>
          <w:sz w:val="24"/>
          <w:szCs w:val="24"/>
        </w:rPr>
        <w:t>– напольный мольберт.</w:t>
      </w:r>
    </w:p>
    <w:p w14:paraId="5C86E622" w14:textId="179E5D04" w:rsidR="00481DC5" w:rsidRPr="00A55DD3" w:rsidRDefault="00481DC5" w:rsidP="00A55DD3">
      <w:pPr>
        <w:pStyle w:val="11"/>
        <w:numPr>
          <w:ilvl w:val="2"/>
          <w:numId w:val="2"/>
        </w:numPr>
        <w:tabs>
          <w:tab w:val="left" w:pos="1418"/>
        </w:tabs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 xml:space="preserve">2 место в номинация </w:t>
      </w:r>
      <w:r w:rsidR="00F162EB" w:rsidRPr="00A55DD3">
        <w:rPr>
          <w:sz w:val="24"/>
          <w:szCs w:val="24"/>
        </w:rPr>
        <w:t>«Конкурсная работа, выполненная учащимся детской художественной школы (школы искусств) Ленинградской области»</w:t>
      </w:r>
      <w:r w:rsidRPr="00A55DD3">
        <w:rPr>
          <w:sz w:val="24"/>
          <w:szCs w:val="24"/>
        </w:rPr>
        <w:t xml:space="preserve"> - настольный мольберт.</w:t>
      </w:r>
    </w:p>
    <w:p w14:paraId="3E37873C" w14:textId="310320C8" w:rsidR="00481DC5" w:rsidRDefault="00481DC5" w:rsidP="00A55DD3">
      <w:pPr>
        <w:pStyle w:val="11"/>
        <w:numPr>
          <w:ilvl w:val="2"/>
          <w:numId w:val="2"/>
        </w:numPr>
        <w:tabs>
          <w:tab w:val="left" w:pos="1418"/>
        </w:tabs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 xml:space="preserve">3 место в номинация </w:t>
      </w:r>
      <w:r w:rsidR="00F162EB" w:rsidRPr="00A55DD3">
        <w:rPr>
          <w:sz w:val="24"/>
          <w:szCs w:val="24"/>
        </w:rPr>
        <w:t>«Конкурсная работа, выполненная учащимся детской художественной школы (школы искусств) Ленинградской области»</w:t>
      </w:r>
      <w:r w:rsidRPr="00A55DD3">
        <w:rPr>
          <w:sz w:val="24"/>
          <w:szCs w:val="24"/>
        </w:rPr>
        <w:t xml:space="preserve"> - подарочный сертификат в магазин художественных товаров, товаров для творчества в г. Санкт-Петербург.</w:t>
      </w:r>
    </w:p>
    <w:p w14:paraId="600D6C33" w14:textId="69EE63EC" w:rsidR="00550518" w:rsidRDefault="005529F2" w:rsidP="00550518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Из числа конкурсных работ, получивши</w:t>
      </w:r>
      <w:r w:rsidR="00A213A4">
        <w:rPr>
          <w:sz w:val="24"/>
          <w:szCs w:val="24"/>
        </w:rPr>
        <w:t>х</w:t>
      </w:r>
      <w:r>
        <w:rPr>
          <w:sz w:val="24"/>
          <w:szCs w:val="24"/>
        </w:rPr>
        <w:t xml:space="preserve"> призовые места</w:t>
      </w:r>
      <w:r w:rsidR="00A213A4">
        <w:rPr>
          <w:sz w:val="24"/>
          <w:szCs w:val="24"/>
        </w:rPr>
        <w:t>, будут отобраны работы,</w:t>
      </w:r>
      <w:r w:rsidR="00550518">
        <w:rPr>
          <w:sz w:val="24"/>
          <w:szCs w:val="24"/>
        </w:rPr>
        <w:t xml:space="preserve"> для их размещения в </w:t>
      </w:r>
      <w:r w:rsidR="004F25FE">
        <w:rPr>
          <w:sz w:val="24"/>
          <w:szCs w:val="24"/>
        </w:rPr>
        <w:t xml:space="preserve">научно-исследовательских </w:t>
      </w:r>
      <w:r w:rsidR="00550518">
        <w:rPr>
          <w:sz w:val="24"/>
          <w:szCs w:val="24"/>
        </w:rPr>
        <w:t>изданиях Демидовского фонда в качестве иллюстраций.</w:t>
      </w:r>
    </w:p>
    <w:p w14:paraId="616A8AE4" w14:textId="1ABC33C1" w:rsidR="00550518" w:rsidRPr="00A55DD3" w:rsidRDefault="009C07BE" w:rsidP="00550518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 итогам конкурса </w:t>
      </w:r>
      <w:r w:rsidR="00550518">
        <w:rPr>
          <w:sz w:val="24"/>
          <w:szCs w:val="24"/>
        </w:rPr>
        <w:t>Конкурсные работы</w:t>
      </w:r>
      <w:r>
        <w:rPr>
          <w:sz w:val="24"/>
          <w:szCs w:val="24"/>
        </w:rPr>
        <w:t xml:space="preserve"> будут сформированы в выставку, которая будет размещена на площадках ГБУК ЛО «Парковое агентство» и </w:t>
      </w:r>
      <w:r w:rsidR="00550518">
        <w:rPr>
          <w:sz w:val="24"/>
          <w:szCs w:val="24"/>
        </w:rPr>
        <w:t xml:space="preserve">партнеров </w:t>
      </w:r>
      <w:r>
        <w:rPr>
          <w:sz w:val="24"/>
          <w:szCs w:val="24"/>
        </w:rPr>
        <w:t xml:space="preserve">Международного </w:t>
      </w:r>
      <w:r w:rsidR="00550518">
        <w:rPr>
          <w:sz w:val="24"/>
          <w:szCs w:val="24"/>
        </w:rPr>
        <w:t>Демидовского</w:t>
      </w:r>
      <w:r w:rsidR="004F25FE">
        <w:rPr>
          <w:sz w:val="24"/>
          <w:szCs w:val="24"/>
        </w:rPr>
        <w:t xml:space="preserve"> фонда.</w:t>
      </w:r>
    </w:p>
    <w:p w14:paraId="5DCC05B3" w14:textId="77777777" w:rsidR="007E755E" w:rsidRPr="00A55DD3" w:rsidRDefault="007E755E" w:rsidP="00A55DD3">
      <w:pPr>
        <w:pStyle w:val="11"/>
        <w:spacing w:line="276" w:lineRule="auto"/>
        <w:rPr>
          <w:sz w:val="24"/>
          <w:szCs w:val="24"/>
        </w:rPr>
      </w:pPr>
    </w:p>
    <w:p w14:paraId="77039132" w14:textId="2DC05421" w:rsidR="007E755E" w:rsidRPr="00A55DD3" w:rsidRDefault="007E755E" w:rsidP="00A55DD3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DD3">
        <w:rPr>
          <w:rFonts w:ascii="Times New Roman" w:hAnsi="Times New Roman" w:cs="Times New Roman"/>
          <w:b/>
          <w:color w:val="000000"/>
          <w:sz w:val="24"/>
          <w:szCs w:val="24"/>
        </w:rPr>
        <w:t>Авторские права</w:t>
      </w:r>
    </w:p>
    <w:p w14:paraId="1D93706E" w14:textId="77777777" w:rsidR="00E215CC" w:rsidRPr="00A55DD3" w:rsidRDefault="00E215CC" w:rsidP="00A55DD3">
      <w:pPr>
        <w:pStyle w:val="af3"/>
        <w:tabs>
          <w:tab w:val="left" w:pos="4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FE566" w14:textId="77777777" w:rsidR="00EE27F9" w:rsidRPr="00A55DD3" w:rsidRDefault="007E755E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>Конкурсная работа явля</w:t>
      </w:r>
      <w:r w:rsidR="007F0DD9" w:rsidRPr="00A55DD3">
        <w:rPr>
          <w:sz w:val="24"/>
          <w:szCs w:val="24"/>
        </w:rPr>
        <w:t>е</w:t>
      </w:r>
      <w:r w:rsidRPr="00A55DD3">
        <w:rPr>
          <w:sz w:val="24"/>
          <w:szCs w:val="24"/>
        </w:rPr>
        <w:t>тся результатом творческой деятельности</w:t>
      </w:r>
      <w:r w:rsidR="00E07065" w:rsidRPr="00A55DD3">
        <w:rPr>
          <w:sz w:val="24"/>
          <w:szCs w:val="24"/>
        </w:rPr>
        <w:t xml:space="preserve"> Участника Конкурса.</w:t>
      </w:r>
    </w:p>
    <w:p w14:paraId="3D17FDF8" w14:textId="6DE888F9" w:rsidR="007E755E" w:rsidRPr="00A55DD3" w:rsidRDefault="00F162EB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sz w:val="24"/>
          <w:szCs w:val="24"/>
        </w:rPr>
        <w:t xml:space="preserve">Автор конкурсной работы ответственно заявляет </w:t>
      </w:r>
      <w:r w:rsidR="007E755E" w:rsidRPr="00A55DD3">
        <w:rPr>
          <w:sz w:val="24"/>
          <w:szCs w:val="24"/>
        </w:rPr>
        <w:t>Организатору Конкурса, что:</w:t>
      </w:r>
    </w:p>
    <w:p w14:paraId="5C76F540" w14:textId="110AF278" w:rsidR="007E755E" w:rsidRPr="00A55DD3" w:rsidRDefault="00F162EB" w:rsidP="00A55DD3">
      <w:pPr>
        <w:pStyle w:val="11"/>
        <w:numPr>
          <w:ilvl w:val="2"/>
          <w:numId w:val="2"/>
        </w:numPr>
        <w:tabs>
          <w:tab w:val="left" w:pos="1701"/>
        </w:tabs>
        <w:spacing w:line="276" w:lineRule="auto"/>
        <w:ind w:left="0" w:firstLine="851"/>
        <w:rPr>
          <w:sz w:val="24"/>
          <w:szCs w:val="24"/>
        </w:rPr>
      </w:pPr>
      <w:r w:rsidRPr="00A55DD3">
        <w:rPr>
          <w:sz w:val="24"/>
          <w:szCs w:val="24"/>
        </w:rPr>
        <w:t>Н</w:t>
      </w:r>
      <w:r w:rsidR="007E755E" w:rsidRPr="00A55DD3">
        <w:rPr>
          <w:sz w:val="24"/>
          <w:szCs w:val="24"/>
        </w:rPr>
        <w:t>а момент направления (передачи) конкурсной раб</w:t>
      </w:r>
      <w:r w:rsidRPr="00A55DD3">
        <w:rPr>
          <w:sz w:val="24"/>
          <w:szCs w:val="24"/>
        </w:rPr>
        <w:t>оты Автор обладает всеми</w:t>
      </w:r>
      <w:r w:rsidR="007E755E" w:rsidRPr="00A55DD3">
        <w:rPr>
          <w:sz w:val="24"/>
          <w:szCs w:val="24"/>
        </w:rPr>
        <w:t xml:space="preserve"> необходимыми правами для принятия всех условий проведения Конкурса,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</w:t>
      </w:r>
      <w:r w:rsidRPr="00A55DD3">
        <w:rPr>
          <w:sz w:val="24"/>
          <w:szCs w:val="24"/>
        </w:rPr>
        <w:t>К</w:t>
      </w:r>
      <w:r w:rsidR="007E755E" w:rsidRPr="00A55DD3">
        <w:rPr>
          <w:sz w:val="24"/>
          <w:szCs w:val="24"/>
        </w:rPr>
        <w:t>онкурсную работу в соответствии с условиями, предусмотренными настоящим Положением;</w:t>
      </w:r>
    </w:p>
    <w:p w14:paraId="064438A4" w14:textId="77777777" w:rsidR="00F162EB" w:rsidRPr="00A55DD3" w:rsidRDefault="00F162EB" w:rsidP="00A55DD3">
      <w:pPr>
        <w:pStyle w:val="11"/>
        <w:numPr>
          <w:ilvl w:val="2"/>
          <w:numId w:val="2"/>
        </w:numPr>
        <w:tabs>
          <w:tab w:val="left" w:pos="1701"/>
        </w:tabs>
        <w:spacing w:line="276" w:lineRule="auto"/>
        <w:ind w:left="0" w:firstLine="851"/>
        <w:rPr>
          <w:sz w:val="24"/>
          <w:szCs w:val="24"/>
        </w:rPr>
      </w:pPr>
      <w:r w:rsidRPr="00A55DD3">
        <w:rPr>
          <w:sz w:val="24"/>
          <w:szCs w:val="24"/>
        </w:rPr>
        <w:t>И</w:t>
      </w:r>
      <w:r w:rsidR="007E755E" w:rsidRPr="00A55DD3">
        <w:rPr>
          <w:sz w:val="24"/>
          <w:szCs w:val="24"/>
        </w:rPr>
        <w:t>спользование конкурсной работы Организатором Конкурса в соответствии с условиями настоящего Положения не приведет к нарушению прав и</w:t>
      </w:r>
      <w:r w:rsidR="00CE052D" w:rsidRPr="00A55DD3">
        <w:rPr>
          <w:sz w:val="24"/>
          <w:szCs w:val="24"/>
        </w:rPr>
        <w:t xml:space="preserve"> законных интересов третьих лиц;</w:t>
      </w:r>
    </w:p>
    <w:p w14:paraId="6B1C688B" w14:textId="77777777" w:rsidR="009B3070" w:rsidRPr="00A55DD3" w:rsidRDefault="00F162EB" w:rsidP="00A55DD3">
      <w:pPr>
        <w:pStyle w:val="11"/>
        <w:numPr>
          <w:ilvl w:val="2"/>
          <w:numId w:val="2"/>
        </w:numPr>
        <w:tabs>
          <w:tab w:val="left" w:pos="1701"/>
        </w:tabs>
        <w:spacing w:line="276" w:lineRule="auto"/>
        <w:ind w:left="0" w:firstLine="851"/>
        <w:rPr>
          <w:sz w:val="24"/>
          <w:szCs w:val="24"/>
        </w:rPr>
      </w:pPr>
      <w:r w:rsidRPr="00A55DD3">
        <w:rPr>
          <w:sz w:val="24"/>
          <w:szCs w:val="24"/>
        </w:rPr>
        <w:t xml:space="preserve">Автор берет на себя обязательства за </w:t>
      </w:r>
      <w:r w:rsidR="007E755E" w:rsidRPr="00A55DD3">
        <w:rPr>
          <w:sz w:val="24"/>
          <w:szCs w:val="24"/>
        </w:rPr>
        <w:t xml:space="preserve">свой счет </w:t>
      </w:r>
      <w:r w:rsidRPr="00A55DD3">
        <w:rPr>
          <w:sz w:val="24"/>
          <w:szCs w:val="24"/>
        </w:rPr>
        <w:t>предпринимать</w:t>
      </w:r>
      <w:r w:rsidR="007E755E" w:rsidRPr="00A55DD3">
        <w:rPr>
          <w:sz w:val="24"/>
          <w:szCs w:val="24"/>
        </w:rPr>
        <w:t xml:space="preserve">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</w:t>
      </w:r>
      <w:r w:rsidR="009761D9" w:rsidRPr="00A55DD3">
        <w:rPr>
          <w:sz w:val="24"/>
          <w:szCs w:val="24"/>
        </w:rPr>
        <w:t>К</w:t>
      </w:r>
      <w:r w:rsidR="007E755E" w:rsidRPr="00A55DD3">
        <w:rPr>
          <w:sz w:val="24"/>
          <w:szCs w:val="24"/>
        </w:rPr>
        <w:t xml:space="preserve">онкурсной работы. До полного выяснения обстоятельств использования и удовлетворения соответствующих требований и претензий </w:t>
      </w:r>
      <w:r w:rsidR="005C0384" w:rsidRPr="00A55DD3">
        <w:rPr>
          <w:sz w:val="24"/>
          <w:szCs w:val="24"/>
        </w:rPr>
        <w:t>К</w:t>
      </w:r>
      <w:r w:rsidR="007E755E" w:rsidRPr="00A55DD3">
        <w:rPr>
          <w:sz w:val="24"/>
          <w:szCs w:val="24"/>
        </w:rPr>
        <w:t>онкурсная работа, послужившая их основанием, исключается из Конкурса.</w:t>
      </w:r>
    </w:p>
    <w:p w14:paraId="78AE5AC6" w14:textId="627C5576" w:rsidR="007E755E" w:rsidRPr="00A55DD3" w:rsidRDefault="009B3070" w:rsidP="00A55DD3">
      <w:pPr>
        <w:pStyle w:val="11"/>
        <w:numPr>
          <w:ilvl w:val="2"/>
          <w:numId w:val="2"/>
        </w:numPr>
        <w:tabs>
          <w:tab w:val="left" w:pos="1701"/>
        </w:tabs>
        <w:spacing w:line="276" w:lineRule="auto"/>
        <w:ind w:left="0" w:firstLine="851"/>
        <w:rPr>
          <w:sz w:val="24"/>
          <w:szCs w:val="24"/>
        </w:rPr>
      </w:pPr>
      <w:r w:rsidRPr="00A55DD3">
        <w:rPr>
          <w:sz w:val="24"/>
          <w:szCs w:val="24"/>
        </w:rPr>
        <w:t>Автор К</w:t>
      </w:r>
      <w:r w:rsidR="007E755E" w:rsidRPr="00A55DD3">
        <w:rPr>
          <w:sz w:val="24"/>
          <w:szCs w:val="24"/>
        </w:rPr>
        <w:t>онкурсной работы</w:t>
      </w:r>
      <w:r w:rsidRPr="00A55DD3">
        <w:rPr>
          <w:sz w:val="24"/>
          <w:szCs w:val="24"/>
        </w:rPr>
        <w:t xml:space="preserve"> предоставляет </w:t>
      </w:r>
      <w:r w:rsidR="007E755E" w:rsidRPr="00A55DD3">
        <w:rPr>
          <w:sz w:val="24"/>
          <w:szCs w:val="24"/>
        </w:rPr>
        <w:t>Организатору Конкурса право использования конкурсной работы на условиях простой (неисключительной) лицензии путем</w:t>
      </w:r>
      <w:r w:rsidR="00F86B79" w:rsidRPr="00A55DD3">
        <w:rPr>
          <w:rStyle w:val="af2"/>
          <w:sz w:val="24"/>
          <w:szCs w:val="24"/>
        </w:rPr>
        <w:footnoteReference w:id="1"/>
      </w:r>
      <w:r w:rsidR="00EB26FC" w:rsidRPr="00A55DD3">
        <w:rPr>
          <w:sz w:val="24"/>
          <w:szCs w:val="24"/>
        </w:rPr>
        <w:t>.</w:t>
      </w:r>
    </w:p>
    <w:p w14:paraId="5A977C05" w14:textId="77777777" w:rsidR="00EB26FC" w:rsidRPr="00A55DD3" w:rsidRDefault="00EB26FC" w:rsidP="00A55DD3">
      <w:pPr>
        <w:pStyle w:val="11"/>
        <w:numPr>
          <w:ilvl w:val="2"/>
          <w:numId w:val="2"/>
        </w:numPr>
        <w:tabs>
          <w:tab w:val="left" w:pos="1701"/>
        </w:tabs>
        <w:spacing w:line="276" w:lineRule="auto"/>
        <w:ind w:left="0" w:firstLine="851"/>
        <w:rPr>
          <w:sz w:val="24"/>
          <w:szCs w:val="24"/>
        </w:rPr>
      </w:pPr>
      <w:r w:rsidRPr="00A55DD3">
        <w:rPr>
          <w:sz w:val="24"/>
          <w:szCs w:val="24"/>
        </w:rPr>
        <w:t>Автор Конкурсной работы предоставляет Организатору Конкурса право:</w:t>
      </w:r>
    </w:p>
    <w:p w14:paraId="53DD48DA" w14:textId="007DA330" w:rsidR="007E755E" w:rsidRPr="00A55DD3" w:rsidRDefault="00EB26FC" w:rsidP="00A55DD3">
      <w:pPr>
        <w:pStyle w:val="11"/>
        <w:tabs>
          <w:tab w:val="left" w:pos="1701"/>
        </w:tabs>
        <w:spacing w:line="276" w:lineRule="auto"/>
        <w:ind w:left="851" w:firstLine="0"/>
        <w:rPr>
          <w:sz w:val="24"/>
          <w:szCs w:val="24"/>
        </w:rPr>
      </w:pPr>
      <w:r w:rsidRPr="00A55DD3">
        <w:rPr>
          <w:sz w:val="24"/>
          <w:szCs w:val="24"/>
        </w:rPr>
        <w:t xml:space="preserve">- </w:t>
      </w:r>
      <w:r w:rsidR="007E755E" w:rsidRPr="00A55DD3">
        <w:rPr>
          <w:sz w:val="24"/>
          <w:szCs w:val="24"/>
        </w:rPr>
        <w:t>воспроизведения в любой форме, без ограничения количества экземпляров;</w:t>
      </w:r>
    </w:p>
    <w:p w14:paraId="2C65F67E" w14:textId="7EAE6CBA" w:rsidR="007E755E" w:rsidRPr="00A55DD3" w:rsidRDefault="00EB26FC" w:rsidP="00A55DD3">
      <w:pPr>
        <w:pStyle w:val="11"/>
        <w:tabs>
          <w:tab w:val="left" w:pos="1701"/>
        </w:tabs>
        <w:spacing w:line="276" w:lineRule="auto"/>
        <w:ind w:left="851" w:firstLine="0"/>
        <w:rPr>
          <w:sz w:val="24"/>
          <w:szCs w:val="24"/>
        </w:rPr>
      </w:pPr>
      <w:r w:rsidRPr="00A55DD3">
        <w:rPr>
          <w:sz w:val="24"/>
          <w:szCs w:val="24"/>
        </w:rPr>
        <w:t xml:space="preserve">- публикации, </w:t>
      </w:r>
      <w:r w:rsidR="007E755E" w:rsidRPr="00A55DD3">
        <w:rPr>
          <w:sz w:val="24"/>
          <w:szCs w:val="24"/>
        </w:rPr>
        <w:t>распространения, включая воспроизведенные экземпляры, путем продажи или иного отчуждения;</w:t>
      </w:r>
    </w:p>
    <w:p w14:paraId="5EAE1291" w14:textId="3619E08D" w:rsidR="007E755E" w:rsidRPr="00A55DD3" w:rsidRDefault="00EB26FC" w:rsidP="00A55DD3">
      <w:pPr>
        <w:pStyle w:val="11"/>
        <w:tabs>
          <w:tab w:val="left" w:pos="1701"/>
        </w:tabs>
        <w:spacing w:line="276" w:lineRule="auto"/>
        <w:ind w:left="851" w:firstLine="0"/>
        <w:rPr>
          <w:sz w:val="24"/>
          <w:szCs w:val="24"/>
        </w:rPr>
      </w:pPr>
      <w:r w:rsidRPr="00A55DD3">
        <w:rPr>
          <w:sz w:val="24"/>
          <w:szCs w:val="24"/>
        </w:rPr>
        <w:t xml:space="preserve">- </w:t>
      </w:r>
      <w:r w:rsidR="007E755E" w:rsidRPr="00A55DD3">
        <w:rPr>
          <w:sz w:val="24"/>
          <w:szCs w:val="24"/>
        </w:rPr>
        <w:t>включения в составные и иные произведения;</w:t>
      </w:r>
    </w:p>
    <w:p w14:paraId="570B39DD" w14:textId="08D36FC2" w:rsidR="007E755E" w:rsidRPr="00A55DD3" w:rsidRDefault="00EB26FC" w:rsidP="00A55DD3">
      <w:pPr>
        <w:pStyle w:val="11"/>
        <w:tabs>
          <w:tab w:val="left" w:pos="1701"/>
        </w:tabs>
        <w:spacing w:line="276" w:lineRule="auto"/>
        <w:ind w:left="851" w:firstLine="0"/>
        <w:rPr>
          <w:sz w:val="24"/>
          <w:szCs w:val="24"/>
        </w:rPr>
      </w:pPr>
      <w:r w:rsidRPr="00A55DD3">
        <w:rPr>
          <w:sz w:val="24"/>
          <w:szCs w:val="24"/>
        </w:rPr>
        <w:t xml:space="preserve">- </w:t>
      </w:r>
      <w:r w:rsidR="007E755E" w:rsidRPr="00A55DD3">
        <w:rPr>
          <w:sz w:val="24"/>
          <w:szCs w:val="24"/>
        </w:rPr>
        <w:t>переработки</w:t>
      </w:r>
      <w:r w:rsidRPr="00A55DD3">
        <w:rPr>
          <w:sz w:val="24"/>
          <w:szCs w:val="24"/>
        </w:rPr>
        <w:t xml:space="preserve"> Конкурсной работы</w:t>
      </w:r>
      <w:r w:rsidR="007E755E" w:rsidRPr="00A55DD3">
        <w:rPr>
          <w:sz w:val="24"/>
          <w:szCs w:val="24"/>
        </w:rPr>
        <w:t xml:space="preserve"> с возможностью последующего использования любы</w:t>
      </w:r>
      <w:r w:rsidRPr="00A55DD3">
        <w:rPr>
          <w:sz w:val="24"/>
          <w:szCs w:val="24"/>
        </w:rPr>
        <w:t xml:space="preserve">м </w:t>
      </w:r>
      <w:r w:rsidR="007E755E" w:rsidRPr="00A55DD3">
        <w:rPr>
          <w:sz w:val="24"/>
          <w:szCs w:val="24"/>
        </w:rPr>
        <w:t>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59D07F69" w14:textId="667E94DA" w:rsidR="00EB26FC" w:rsidRPr="00A55DD3" w:rsidRDefault="00EB26FC" w:rsidP="00A55DD3">
      <w:pPr>
        <w:pStyle w:val="11"/>
        <w:tabs>
          <w:tab w:val="left" w:pos="1560"/>
        </w:tabs>
        <w:spacing w:line="276" w:lineRule="auto"/>
        <w:ind w:firstLine="851"/>
        <w:rPr>
          <w:sz w:val="24"/>
          <w:szCs w:val="24"/>
        </w:rPr>
      </w:pPr>
      <w:r w:rsidRPr="00A55DD3">
        <w:rPr>
          <w:sz w:val="24"/>
          <w:szCs w:val="24"/>
        </w:rPr>
        <w:t xml:space="preserve">9.2.6. </w:t>
      </w:r>
      <w:r w:rsidR="007E755E" w:rsidRPr="00A55DD3">
        <w:rPr>
          <w:sz w:val="24"/>
          <w:szCs w:val="24"/>
        </w:rPr>
        <w:t>Использование конкурсной работы Организатором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конкурсной работы в порядке, указанном в настоящем Положении</w:t>
      </w:r>
      <w:r w:rsidRPr="00A55DD3">
        <w:rPr>
          <w:sz w:val="24"/>
          <w:szCs w:val="24"/>
        </w:rPr>
        <w:t xml:space="preserve"> (с даты передачи Конкурсной работы, указанной в ведомости приема Конкурсных работ - </w:t>
      </w:r>
      <w:r w:rsidRPr="00A55DD3">
        <w:rPr>
          <w:b/>
          <w:bCs/>
          <w:sz w:val="24"/>
          <w:szCs w:val="24"/>
        </w:rPr>
        <w:t>Приложение № 2)</w:t>
      </w:r>
      <w:r w:rsidR="007E755E" w:rsidRPr="00A55DD3">
        <w:rPr>
          <w:sz w:val="24"/>
          <w:szCs w:val="24"/>
        </w:rPr>
        <w:t>, безотносительно результатов оценки работ Участников Конкурса.</w:t>
      </w:r>
    </w:p>
    <w:p w14:paraId="6ED5B093" w14:textId="77777777" w:rsidR="00EB26FC" w:rsidRPr="00A55DD3" w:rsidRDefault="00EB26FC" w:rsidP="00A55DD3">
      <w:pPr>
        <w:pStyle w:val="11"/>
        <w:tabs>
          <w:tab w:val="left" w:pos="1560"/>
        </w:tabs>
        <w:spacing w:line="276" w:lineRule="auto"/>
        <w:ind w:firstLine="851"/>
        <w:rPr>
          <w:rFonts w:eastAsia="Times New Roman"/>
          <w:snapToGrid w:val="0"/>
          <w:sz w:val="24"/>
          <w:szCs w:val="24"/>
        </w:rPr>
      </w:pPr>
      <w:r w:rsidRPr="00A55DD3">
        <w:rPr>
          <w:sz w:val="24"/>
          <w:szCs w:val="24"/>
        </w:rPr>
        <w:t>9.2.7. Автор Конкурсной работы</w:t>
      </w:r>
      <w:r w:rsidR="007E755E" w:rsidRPr="00A55DD3">
        <w:rPr>
          <w:rFonts w:eastAsia="Times New Roman"/>
          <w:snapToGrid w:val="0"/>
          <w:sz w:val="24"/>
          <w:szCs w:val="24"/>
        </w:rPr>
        <w:t xml:space="preserve"> да</w:t>
      </w:r>
      <w:r w:rsidRPr="00A55DD3">
        <w:rPr>
          <w:rFonts w:eastAsia="Times New Roman"/>
          <w:snapToGrid w:val="0"/>
          <w:sz w:val="24"/>
          <w:szCs w:val="24"/>
        </w:rPr>
        <w:t>е</w:t>
      </w:r>
      <w:r w:rsidR="007E755E" w:rsidRPr="00A55DD3">
        <w:rPr>
          <w:rFonts w:eastAsia="Times New Roman"/>
          <w:snapToGrid w:val="0"/>
          <w:sz w:val="24"/>
          <w:szCs w:val="24"/>
        </w:rPr>
        <w:t>т свое согласие на</w:t>
      </w:r>
      <w:r w:rsidRPr="00A55DD3">
        <w:rPr>
          <w:rFonts w:eastAsia="Times New Roman"/>
          <w:snapToGrid w:val="0"/>
          <w:sz w:val="24"/>
          <w:szCs w:val="24"/>
        </w:rPr>
        <w:t>:</w:t>
      </w:r>
    </w:p>
    <w:p w14:paraId="35699FD1" w14:textId="4DD7703B" w:rsidR="007801C2" w:rsidRPr="00A55DD3" w:rsidRDefault="00EB26FC" w:rsidP="00A55DD3">
      <w:pPr>
        <w:pStyle w:val="11"/>
        <w:tabs>
          <w:tab w:val="left" w:pos="1560"/>
        </w:tabs>
        <w:spacing w:line="276" w:lineRule="auto"/>
        <w:ind w:firstLine="851"/>
        <w:rPr>
          <w:sz w:val="24"/>
          <w:szCs w:val="24"/>
        </w:rPr>
      </w:pPr>
      <w:r w:rsidRPr="00A55DD3">
        <w:rPr>
          <w:rFonts w:eastAsia="Times New Roman"/>
          <w:snapToGrid w:val="0"/>
          <w:sz w:val="24"/>
          <w:szCs w:val="24"/>
        </w:rPr>
        <w:lastRenderedPageBreak/>
        <w:t xml:space="preserve">- </w:t>
      </w:r>
      <w:r w:rsidR="007E755E" w:rsidRPr="00A55DD3">
        <w:rPr>
          <w:rFonts w:eastAsia="Times New Roman"/>
          <w:snapToGrid w:val="0"/>
          <w:sz w:val="24"/>
          <w:szCs w:val="24"/>
        </w:rPr>
        <w:t xml:space="preserve">использование </w:t>
      </w:r>
      <w:r w:rsidRPr="00A55DD3">
        <w:rPr>
          <w:rFonts w:eastAsia="Times New Roman"/>
          <w:snapToGrid w:val="0"/>
          <w:sz w:val="24"/>
          <w:szCs w:val="24"/>
        </w:rPr>
        <w:t>К</w:t>
      </w:r>
      <w:r w:rsidR="007E755E" w:rsidRPr="00A55DD3">
        <w:rPr>
          <w:rFonts w:eastAsia="Times New Roman"/>
          <w:snapToGrid w:val="0"/>
          <w:sz w:val="24"/>
          <w:szCs w:val="24"/>
        </w:rPr>
        <w:t xml:space="preserve">онкурсной работы Организатором Конкурса с указанием или без указания </w:t>
      </w:r>
      <w:r w:rsidR="00AC06E1" w:rsidRPr="00A55DD3">
        <w:rPr>
          <w:rFonts w:eastAsia="Times New Roman"/>
          <w:snapToGrid w:val="0"/>
          <w:sz w:val="24"/>
          <w:szCs w:val="24"/>
        </w:rPr>
        <w:t>названия и фамилия имени отчества Автора Конкурсной работы</w:t>
      </w:r>
      <w:r w:rsidRPr="00A55DD3">
        <w:rPr>
          <w:rFonts w:eastAsia="Times New Roman"/>
          <w:snapToGrid w:val="0"/>
          <w:sz w:val="24"/>
          <w:szCs w:val="24"/>
        </w:rPr>
        <w:t xml:space="preserve"> </w:t>
      </w:r>
      <w:r w:rsidR="007E755E" w:rsidRPr="00A55DD3">
        <w:rPr>
          <w:rFonts w:eastAsia="Times New Roman"/>
          <w:snapToGrid w:val="0"/>
          <w:sz w:val="24"/>
          <w:szCs w:val="24"/>
        </w:rPr>
        <w:t>при каждом таком использовании</w:t>
      </w:r>
      <w:r w:rsidR="007801C2" w:rsidRPr="00A55DD3">
        <w:rPr>
          <w:rFonts w:eastAsia="Times New Roman"/>
          <w:snapToGrid w:val="0"/>
          <w:sz w:val="24"/>
          <w:szCs w:val="24"/>
        </w:rPr>
        <w:t>;</w:t>
      </w:r>
    </w:p>
    <w:p w14:paraId="22F3CC11" w14:textId="68968F42" w:rsidR="00D14696" w:rsidRPr="00A55DD3" w:rsidRDefault="00EB26FC" w:rsidP="00A55DD3">
      <w:pPr>
        <w:pStyle w:val="11"/>
        <w:tabs>
          <w:tab w:val="left" w:pos="1701"/>
        </w:tabs>
        <w:spacing w:line="276" w:lineRule="auto"/>
        <w:ind w:firstLine="851"/>
        <w:rPr>
          <w:sz w:val="24"/>
          <w:szCs w:val="24"/>
        </w:rPr>
      </w:pPr>
      <w:r w:rsidRPr="00A55DD3">
        <w:rPr>
          <w:rFonts w:eastAsia="Times New Roman"/>
          <w:snapToGrid w:val="0"/>
          <w:sz w:val="24"/>
          <w:szCs w:val="24"/>
        </w:rPr>
        <w:t xml:space="preserve">- </w:t>
      </w:r>
      <w:r w:rsidR="007E755E" w:rsidRPr="00A55DD3">
        <w:rPr>
          <w:rFonts w:eastAsia="Times New Roman"/>
          <w:snapToGrid w:val="0"/>
          <w:sz w:val="24"/>
          <w:szCs w:val="24"/>
        </w:rPr>
        <w:t xml:space="preserve">использование созданной им </w:t>
      </w:r>
      <w:r w:rsidR="00AC06E1" w:rsidRPr="00A55DD3">
        <w:rPr>
          <w:rFonts w:eastAsia="Times New Roman"/>
          <w:snapToGrid w:val="0"/>
          <w:sz w:val="24"/>
          <w:szCs w:val="24"/>
        </w:rPr>
        <w:t>К</w:t>
      </w:r>
      <w:r w:rsidR="007E755E" w:rsidRPr="00A55DD3">
        <w:rPr>
          <w:rFonts w:eastAsia="Times New Roman"/>
          <w:snapToGrid w:val="0"/>
          <w:sz w:val="24"/>
          <w:szCs w:val="24"/>
        </w:rPr>
        <w:t>онкурсной работы под любым названием, которое сочтет нужным применить Организатор Конкурса</w:t>
      </w:r>
      <w:r w:rsidR="007801C2" w:rsidRPr="00A55DD3">
        <w:rPr>
          <w:rFonts w:eastAsia="Times New Roman"/>
          <w:snapToGrid w:val="0"/>
          <w:sz w:val="24"/>
          <w:szCs w:val="24"/>
        </w:rPr>
        <w:t>;</w:t>
      </w:r>
    </w:p>
    <w:p w14:paraId="75F7F09B" w14:textId="24B7CA0C" w:rsidR="007E755E" w:rsidRPr="00A55DD3" w:rsidRDefault="00EB26FC" w:rsidP="00A55DD3">
      <w:pPr>
        <w:pStyle w:val="11"/>
        <w:tabs>
          <w:tab w:val="left" w:pos="1701"/>
        </w:tabs>
        <w:spacing w:line="276" w:lineRule="auto"/>
        <w:ind w:firstLine="851"/>
        <w:rPr>
          <w:sz w:val="24"/>
          <w:szCs w:val="24"/>
        </w:rPr>
      </w:pPr>
      <w:r w:rsidRPr="00A55DD3">
        <w:rPr>
          <w:rFonts w:eastAsia="Times New Roman"/>
          <w:snapToGrid w:val="0"/>
          <w:sz w:val="24"/>
          <w:szCs w:val="24"/>
        </w:rPr>
        <w:t xml:space="preserve">- </w:t>
      </w:r>
      <w:r w:rsidR="007E755E" w:rsidRPr="00A55DD3">
        <w:rPr>
          <w:rFonts w:eastAsia="Times New Roman"/>
          <w:snapToGrid w:val="0"/>
          <w:sz w:val="24"/>
          <w:szCs w:val="24"/>
        </w:rPr>
        <w:t>снабжение конкурсной работы при её использовании иллюстрациями, предисловием, послесловием, комментариями или какими бы то ни было пояснениями.</w:t>
      </w:r>
    </w:p>
    <w:p w14:paraId="2283B254" w14:textId="2D0FFA8B" w:rsidR="00104B8E" w:rsidRPr="00A55DD3" w:rsidRDefault="00104B8E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rFonts w:eastAsia="Times New Roman"/>
          <w:snapToGrid w:val="0"/>
          <w:sz w:val="24"/>
          <w:szCs w:val="24"/>
        </w:rPr>
      </w:pPr>
      <w:r w:rsidRPr="00A55DD3">
        <w:rPr>
          <w:rFonts w:eastAsia="Times New Roman"/>
          <w:snapToGrid w:val="0"/>
          <w:sz w:val="24"/>
          <w:szCs w:val="24"/>
        </w:rPr>
        <w:t xml:space="preserve">Принимая участие в Конкурсе Автор Конкурсной работ подписывает согласие на обработку персональных данных ГБУК ЛО «парковое агентство» на бумажном носителе </w:t>
      </w:r>
      <w:r w:rsidRPr="00A55DD3">
        <w:rPr>
          <w:rFonts w:eastAsia="Times New Roman"/>
          <w:b/>
          <w:bCs/>
          <w:snapToGrid w:val="0"/>
          <w:sz w:val="24"/>
          <w:szCs w:val="24"/>
        </w:rPr>
        <w:t>(Приложение № 3</w:t>
      </w:r>
      <w:r w:rsidRPr="00A55DD3">
        <w:rPr>
          <w:rFonts w:eastAsia="Times New Roman"/>
          <w:snapToGrid w:val="0"/>
          <w:sz w:val="24"/>
          <w:szCs w:val="24"/>
        </w:rPr>
        <w:t>).</w:t>
      </w:r>
    </w:p>
    <w:p w14:paraId="0F82663A" w14:textId="7AF19F93" w:rsidR="007E755E" w:rsidRPr="00A55DD3" w:rsidRDefault="007E755E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rFonts w:eastAsia="Times New Roman"/>
          <w:snapToGrid w:val="0"/>
          <w:sz w:val="24"/>
          <w:szCs w:val="24"/>
        </w:rPr>
      </w:pPr>
      <w:r w:rsidRPr="00A55DD3">
        <w:rPr>
          <w:rFonts w:eastAsia="Times New Roman"/>
          <w:snapToGrid w:val="0"/>
          <w:sz w:val="24"/>
          <w:szCs w:val="24"/>
        </w:rPr>
        <w:t>Принимая участие в</w:t>
      </w:r>
      <w:r w:rsidR="00EB26FC" w:rsidRPr="00A55DD3">
        <w:rPr>
          <w:rFonts w:eastAsia="Times New Roman"/>
          <w:snapToGrid w:val="0"/>
          <w:sz w:val="24"/>
          <w:szCs w:val="24"/>
        </w:rPr>
        <w:t xml:space="preserve"> </w:t>
      </w:r>
      <w:r w:rsidRPr="00A55DD3">
        <w:rPr>
          <w:rFonts w:eastAsia="Times New Roman"/>
          <w:snapToGrid w:val="0"/>
          <w:sz w:val="24"/>
          <w:szCs w:val="24"/>
        </w:rPr>
        <w:t>Конкурсе</w:t>
      </w:r>
      <w:r w:rsidR="00EB26FC" w:rsidRPr="00A55DD3">
        <w:rPr>
          <w:rFonts w:eastAsia="Times New Roman"/>
          <w:snapToGrid w:val="0"/>
          <w:sz w:val="24"/>
          <w:szCs w:val="24"/>
        </w:rPr>
        <w:t xml:space="preserve"> Автор К</w:t>
      </w:r>
      <w:r w:rsidRPr="00A55DD3">
        <w:rPr>
          <w:rFonts w:eastAsia="Times New Roman"/>
          <w:snapToGrid w:val="0"/>
          <w:sz w:val="24"/>
          <w:szCs w:val="24"/>
        </w:rPr>
        <w:t>онкурсной работ</w:t>
      </w:r>
      <w:r w:rsidR="00EB26FC" w:rsidRPr="00A55DD3">
        <w:rPr>
          <w:rFonts w:eastAsia="Times New Roman"/>
          <w:snapToGrid w:val="0"/>
          <w:sz w:val="24"/>
          <w:szCs w:val="24"/>
        </w:rPr>
        <w:t xml:space="preserve"> дает </w:t>
      </w:r>
      <w:r w:rsidRPr="00A55DD3">
        <w:rPr>
          <w:rFonts w:eastAsia="Times New Roman"/>
          <w:snapToGrid w:val="0"/>
          <w:sz w:val="24"/>
          <w:szCs w:val="24"/>
        </w:rPr>
        <w:t>свое согласие на:</w:t>
      </w:r>
    </w:p>
    <w:p w14:paraId="3E4F05EA" w14:textId="52479619" w:rsidR="00CE052D" w:rsidRPr="00A55DD3" w:rsidRDefault="00EB26FC" w:rsidP="00A55DD3">
      <w:pPr>
        <w:pStyle w:val="11"/>
        <w:tabs>
          <w:tab w:val="left" w:pos="1701"/>
        </w:tabs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 xml:space="preserve">- </w:t>
      </w:r>
      <w:r w:rsidR="007E755E" w:rsidRPr="00A55DD3">
        <w:rPr>
          <w:sz w:val="24"/>
          <w:szCs w:val="24"/>
        </w:rPr>
        <w:t>сбор, запись, систематизацию, хранение, уточнение, извлечение, использование, удаление и уничтожение Организатором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</w:t>
      </w:r>
      <w:r w:rsidRPr="00A55DD3">
        <w:rPr>
          <w:sz w:val="24"/>
          <w:szCs w:val="24"/>
        </w:rPr>
        <w:t xml:space="preserve"> и мета </w:t>
      </w:r>
      <w:r w:rsidR="007E755E" w:rsidRPr="00A55DD3">
        <w:rPr>
          <w:sz w:val="24"/>
          <w:szCs w:val="24"/>
        </w:rPr>
        <w:t>проживания; номера телефонов (мобильный, домашний, рабочий); адреса электронной почты; адресов страниц</w:t>
      </w:r>
      <w:r w:rsidRPr="00A55DD3">
        <w:rPr>
          <w:sz w:val="24"/>
          <w:szCs w:val="24"/>
        </w:rPr>
        <w:t xml:space="preserve"> </w:t>
      </w:r>
      <w:r w:rsidR="007E755E" w:rsidRPr="00A55DD3">
        <w:rPr>
          <w:sz w:val="24"/>
          <w:szCs w:val="24"/>
        </w:rPr>
        <w:t>в социальных сетях и прочих Интернет-сайтах; иных данных, предоставляемых Организатору, а также обусловленных участием</w:t>
      </w:r>
      <w:r w:rsidR="00AC06E1" w:rsidRPr="00A55DD3">
        <w:rPr>
          <w:sz w:val="24"/>
          <w:szCs w:val="24"/>
        </w:rPr>
        <w:t xml:space="preserve"> в К</w:t>
      </w:r>
      <w:r w:rsidR="007E755E" w:rsidRPr="00A55DD3">
        <w:rPr>
          <w:sz w:val="24"/>
          <w:szCs w:val="24"/>
        </w:rPr>
        <w:t>онкурсе;</w:t>
      </w:r>
    </w:p>
    <w:p w14:paraId="2A24A568" w14:textId="3A99B632" w:rsidR="007E755E" w:rsidRPr="00A55DD3" w:rsidRDefault="00AC06E1" w:rsidP="00A55DD3">
      <w:pPr>
        <w:pStyle w:val="11"/>
        <w:tabs>
          <w:tab w:val="left" w:pos="1701"/>
        </w:tabs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 xml:space="preserve">- </w:t>
      </w:r>
      <w:r w:rsidR="007E755E" w:rsidRPr="00A55DD3">
        <w:rPr>
          <w:sz w:val="24"/>
          <w:szCs w:val="24"/>
        </w:rPr>
        <w:t xml:space="preserve">передачу третьим лицам (распространение, в том числе посредством корпоративного сайта (портала) </w:t>
      </w:r>
      <w:r w:rsidR="002129FE" w:rsidRPr="00A55DD3">
        <w:rPr>
          <w:sz w:val="24"/>
          <w:szCs w:val="24"/>
        </w:rPr>
        <w:t>ГБУК ЛО «Парковое агентство»</w:t>
      </w:r>
      <w:r w:rsidR="007E755E" w:rsidRPr="00A55DD3">
        <w:rPr>
          <w:sz w:val="24"/>
          <w:szCs w:val="24"/>
        </w:rPr>
        <w:t xml:space="preserve">, предоставление, </w:t>
      </w:r>
      <w:r w:rsidR="002129FE" w:rsidRPr="00A55DD3">
        <w:rPr>
          <w:sz w:val="24"/>
          <w:szCs w:val="24"/>
        </w:rPr>
        <w:t>(</w:t>
      </w:r>
      <w:r w:rsidR="007E755E" w:rsidRPr="00A55DD3">
        <w:rPr>
          <w:sz w:val="24"/>
          <w:szCs w:val="24"/>
        </w:rPr>
        <w:t>доступ</w:t>
      </w:r>
      <w:r w:rsidR="0080426F" w:rsidRPr="00A55DD3">
        <w:rPr>
          <w:sz w:val="24"/>
          <w:szCs w:val="24"/>
        </w:rPr>
        <w:t>)</w:t>
      </w:r>
      <w:r w:rsidR="007E755E" w:rsidRPr="00A55DD3">
        <w:rPr>
          <w:sz w:val="24"/>
          <w:szCs w:val="24"/>
        </w:rPr>
        <w:t xml:space="preserve"> Организатором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</w:t>
      </w:r>
      <w:r w:rsidR="002129FE" w:rsidRPr="00A55DD3">
        <w:rPr>
          <w:sz w:val="24"/>
          <w:szCs w:val="24"/>
        </w:rPr>
        <w:t>и</w:t>
      </w:r>
      <w:r w:rsidR="003C01AC" w:rsidRPr="00A55DD3">
        <w:rPr>
          <w:sz w:val="24"/>
          <w:szCs w:val="24"/>
        </w:rPr>
        <w:t xml:space="preserve"> </w:t>
      </w:r>
      <w:r w:rsidR="007E755E" w:rsidRPr="00A55DD3">
        <w:rPr>
          <w:sz w:val="24"/>
          <w:szCs w:val="24"/>
        </w:rPr>
        <w:t xml:space="preserve">проживания; адреса электронной почты; адресов </w:t>
      </w:r>
      <w:r w:rsidR="002129FE" w:rsidRPr="00A55DD3">
        <w:rPr>
          <w:sz w:val="24"/>
          <w:szCs w:val="24"/>
        </w:rPr>
        <w:t>страниц</w:t>
      </w:r>
      <w:r w:rsidR="003C01AC" w:rsidRPr="00A55DD3">
        <w:rPr>
          <w:color w:val="808080" w:themeColor="background1" w:themeShade="80"/>
          <w:sz w:val="24"/>
          <w:szCs w:val="24"/>
        </w:rPr>
        <w:t xml:space="preserve"> </w:t>
      </w:r>
      <w:r w:rsidR="007E755E" w:rsidRPr="00A55DD3">
        <w:rPr>
          <w:sz w:val="24"/>
          <w:szCs w:val="24"/>
        </w:rPr>
        <w:t>в социальных сетях и прочих Интернет-сайтах.</w:t>
      </w:r>
    </w:p>
    <w:p w14:paraId="5AEA475E" w14:textId="3F1EFEB7" w:rsidR="007E755E" w:rsidRPr="00A55DD3" w:rsidRDefault="007E755E" w:rsidP="00A55DD3">
      <w:pPr>
        <w:pStyle w:val="11"/>
        <w:numPr>
          <w:ilvl w:val="1"/>
          <w:numId w:val="2"/>
        </w:numPr>
        <w:tabs>
          <w:tab w:val="left" w:pos="1418"/>
        </w:tabs>
        <w:spacing w:line="276" w:lineRule="auto"/>
        <w:ind w:left="0" w:firstLine="708"/>
        <w:rPr>
          <w:sz w:val="24"/>
          <w:szCs w:val="24"/>
        </w:rPr>
      </w:pPr>
      <w:r w:rsidRPr="00A55DD3">
        <w:rPr>
          <w:rFonts w:eastAsia="Times New Roman"/>
          <w:snapToGrid w:val="0"/>
          <w:sz w:val="24"/>
          <w:szCs w:val="24"/>
        </w:rPr>
        <w:t>Принимая участие в Конкурсе</w:t>
      </w:r>
      <w:r w:rsidR="002129FE" w:rsidRPr="00A55DD3">
        <w:rPr>
          <w:rFonts w:eastAsia="Times New Roman"/>
          <w:snapToGrid w:val="0"/>
          <w:sz w:val="24"/>
          <w:szCs w:val="24"/>
        </w:rPr>
        <w:t>, Автор К</w:t>
      </w:r>
      <w:r w:rsidRPr="00A55DD3">
        <w:rPr>
          <w:rFonts w:eastAsia="Times New Roman"/>
          <w:snapToGrid w:val="0"/>
          <w:sz w:val="24"/>
          <w:szCs w:val="24"/>
        </w:rPr>
        <w:t>онкурсной работы</w:t>
      </w:r>
      <w:r w:rsidR="002129FE" w:rsidRPr="00A55DD3">
        <w:rPr>
          <w:rFonts w:eastAsia="Times New Roman"/>
          <w:snapToGrid w:val="0"/>
          <w:sz w:val="24"/>
          <w:szCs w:val="24"/>
        </w:rPr>
        <w:t xml:space="preserve"> дает </w:t>
      </w:r>
      <w:r w:rsidRPr="00A55DD3">
        <w:rPr>
          <w:rFonts w:eastAsia="Times New Roman"/>
          <w:snapToGrid w:val="0"/>
          <w:sz w:val="24"/>
          <w:szCs w:val="24"/>
        </w:rPr>
        <w:t>свое согласие, что обработка персональных данных</w:t>
      </w:r>
      <w:r w:rsidR="002129FE" w:rsidRPr="00A55DD3">
        <w:rPr>
          <w:rFonts w:eastAsia="Times New Roman"/>
          <w:snapToGrid w:val="0"/>
          <w:sz w:val="24"/>
          <w:szCs w:val="24"/>
        </w:rPr>
        <w:t xml:space="preserve"> </w:t>
      </w:r>
      <w:r w:rsidRPr="00A55DD3">
        <w:rPr>
          <w:rFonts w:eastAsia="Times New Roman"/>
          <w:snapToGrid w:val="0"/>
          <w:sz w:val="24"/>
          <w:szCs w:val="24"/>
        </w:rPr>
        <w:t>может</w:t>
      </w:r>
      <w:r w:rsidRPr="00A55DD3">
        <w:rPr>
          <w:sz w:val="24"/>
          <w:szCs w:val="24"/>
        </w:rPr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14:paraId="68C0D104" w14:textId="2A446DA0" w:rsidR="007E755E" w:rsidRPr="00A55DD3" w:rsidRDefault="007E755E" w:rsidP="00A55DD3">
      <w:pPr>
        <w:pStyle w:val="11"/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>Целями предоставления соглас</w:t>
      </w:r>
      <w:r w:rsidR="00A70F07" w:rsidRPr="00A55DD3">
        <w:rPr>
          <w:sz w:val="24"/>
          <w:szCs w:val="24"/>
        </w:rPr>
        <w:t>ия на обработку</w:t>
      </w:r>
      <w:r w:rsidRPr="00A55DD3">
        <w:rPr>
          <w:sz w:val="24"/>
          <w:szCs w:val="24"/>
        </w:rPr>
        <w:t xml:space="preserve"> персональных данных является обеспечение соблюдения Организатором прав</w:t>
      </w:r>
      <w:r w:rsidR="00A70F07" w:rsidRPr="00A55DD3">
        <w:rPr>
          <w:sz w:val="24"/>
          <w:szCs w:val="24"/>
        </w:rPr>
        <w:t xml:space="preserve"> Авторов Конкурсных работ</w:t>
      </w:r>
      <w:r w:rsidRPr="00A55DD3">
        <w:rPr>
          <w:sz w:val="24"/>
          <w:szCs w:val="24"/>
        </w:rPr>
        <w:t>, обеспечения равных условий для всех Участников и гласности проведения Конкурса, распространения его результатов. Срок, в течение которого действует согласие</w:t>
      </w:r>
      <w:r w:rsidR="00A70F07" w:rsidRPr="00A55DD3">
        <w:rPr>
          <w:sz w:val="24"/>
          <w:szCs w:val="24"/>
        </w:rPr>
        <w:t xml:space="preserve"> на обработку персональных данных</w:t>
      </w:r>
      <w:r w:rsidRPr="00A55DD3">
        <w:rPr>
          <w:sz w:val="24"/>
          <w:szCs w:val="24"/>
        </w:rPr>
        <w:t xml:space="preserve"> равен сроку действия </w:t>
      </w:r>
      <w:r w:rsidR="00A55DD3" w:rsidRPr="00A55DD3">
        <w:rPr>
          <w:sz w:val="24"/>
          <w:szCs w:val="24"/>
        </w:rPr>
        <w:t>не</w:t>
      </w:r>
      <w:r w:rsidRPr="00A55DD3">
        <w:rPr>
          <w:sz w:val="24"/>
          <w:szCs w:val="24"/>
        </w:rPr>
        <w:t xml:space="preserve">исключительного права на </w:t>
      </w:r>
      <w:r w:rsidR="00A55DD3" w:rsidRPr="00A55DD3">
        <w:rPr>
          <w:sz w:val="24"/>
          <w:szCs w:val="24"/>
        </w:rPr>
        <w:t>К</w:t>
      </w:r>
      <w:r w:rsidRPr="00A55DD3">
        <w:rPr>
          <w:sz w:val="24"/>
          <w:szCs w:val="24"/>
        </w:rPr>
        <w:t>онкурсную работу.</w:t>
      </w:r>
    </w:p>
    <w:p w14:paraId="6C27E5F4" w14:textId="4E890E2C" w:rsidR="00CE1F3C" w:rsidRPr="00A55DD3" w:rsidRDefault="007E755E" w:rsidP="00A55DD3">
      <w:pPr>
        <w:pStyle w:val="11"/>
        <w:spacing w:line="276" w:lineRule="auto"/>
        <w:rPr>
          <w:sz w:val="24"/>
          <w:szCs w:val="24"/>
        </w:rPr>
      </w:pPr>
      <w:r w:rsidRPr="00A55DD3">
        <w:rPr>
          <w:sz w:val="24"/>
          <w:szCs w:val="24"/>
        </w:rPr>
        <w:t xml:space="preserve">Отзыв </w:t>
      </w:r>
      <w:r w:rsidR="00A70F07" w:rsidRPr="00A55DD3">
        <w:rPr>
          <w:sz w:val="24"/>
          <w:szCs w:val="24"/>
        </w:rPr>
        <w:t>согласия на обработку</w:t>
      </w:r>
      <w:r w:rsidR="00394123" w:rsidRPr="00A55DD3">
        <w:rPr>
          <w:sz w:val="24"/>
          <w:szCs w:val="24"/>
        </w:rPr>
        <w:t xml:space="preserve"> </w:t>
      </w:r>
      <w:r w:rsidRPr="00A55DD3">
        <w:rPr>
          <w:sz w:val="24"/>
          <w:szCs w:val="24"/>
        </w:rPr>
        <w:t>персональных данных осуществляется в порядке, предусмотренном Федеральным законом от 27.07.2006 № 152-ФЗ «О персональных данных».</w:t>
      </w:r>
    </w:p>
    <w:p w14:paraId="44BB65F0" w14:textId="797689D2" w:rsidR="00104B8E" w:rsidRDefault="00104B8E" w:rsidP="00D91C85">
      <w:pPr>
        <w:pStyle w:val="11"/>
      </w:pPr>
    </w:p>
    <w:p w14:paraId="5392388C" w14:textId="2B90250F" w:rsidR="00104B8E" w:rsidRDefault="00104B8E" w:rsidP="00D91C85">
      <w:pPr>
        <w:pStyle w:val="11"/>
      </w:pPr>
    </w:p>
    <w:p w14:paraId="53EA6DE4" w14:textId="63869B91" w:rsidR="00104B8E" w:rsidRDefault="00104B8E" w:rsidP="00D91C85">
      <w:pPr>
        <w:pStyle w:val="11"/>
      </w:pPr>
    </w:p>
    <w:p w14:paraId="3E0AFE6A" w14:textId="46CF0232" w:rsidR="00104B8E" w:rsidRDefault="00104B8E" w:rsidP="00D91C85">
      <w:pPr>
        <w:pStyle w:val="11"/>
      </w:pPr>
    </w:p>
    <w:p w14:paraId="0E942244" w14:textId="63F345F8" w:rsidR="00104B8E" w:rsidRDefault="00104B8E" w:rsidP="00D91C85">
      <w:pPr>
        <w:pStyle w:val="11"/>
      </w:pPr>
    </w:p>
    <w:p w14:paraId="06D02EF0" w14:textId="7BA5599E" w:rsidR="00104B8E" w:rsidRDefault="00104B8E" w:rsidP="00D91C85">
      <w:pPr>
        <w:pStyle w:val="11"/>
      </w:pPr>
    </w:p>
    <w:p w14:paraId="116BF797" w14:textId="760612A0" w:rsidR="00104B8E" w:rsidRDefault="00104B8E" w:rsidP="00D91C85">
      <w:pPr>
        <w:pStyle w:val="11"/>
      </w:pPr>
    </w:p>
    <w:p w14:paraId="62057BDC" w14:textId="076D8AF4" w:rsidR="00104B8E" w:rsidRDefault="00104B8E" w:rsidP="00D91C85">
      <w:pPr>
        <w:pStyle w:val="11"/>
      </w:pPr>
    </w:p>
    <w:p w14:paraId="68271E32" w14:textId="3FBE55D5" w:rsidR="00104B8E" w:rsidRDefault="00104B8E" w:rsidP="006B01F2">
      <w:pPr>
        <w:pStyle w:val="11"/>
        <w:ind w:firstLine="0"/>
      </w:pPr>
    </w:p>
    <w:p w14:paraId="03EF94EA" w14:textId="193081E4" w:rsidR="00104B8E" w:rsidRDefault="00104B8E" w:rsidP="00D91C85">
      <w:pPr>
        <w:pStyle w:val="11"/>
      </w:pPr>
    </w:p>
    <w:p w14:paraId="74F3DA19" w14:textId="4A02DBDB" w:rsidR="00104B8E" w:rsidRDefault="00104B8E" w:rsidP="00D91C85">
      <w:pPr>
        <w:pStyle w:val="11"/>
      </w:pPr>
    </w:p>
    <w:p w14:paraId="5457C0DD" w14:textId="73932AB4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bookmarkStart w:id="8" w:name="_Hlk74219012"/>
      <w:r>
        <w:rPr>
          <w:bCs/>
          <w:sz w:val="26"/>
          <w:szCs w:val="26"/>
        </w:rPr>
        <w:t>Приложение</w:t>
      </w:r>
      <w:r w:rsidR="00A97D20">
        <w:rPr>
          <w:bCs/>
          <w:sz w:val="26"/>
          <w:szCs w:val="26"/>
        </w:rPr>
        <w:t xml:space="preserve"> № 1</w:t>
      </w:r>
      <w:r>
        <w:rPr>
          <w:bCs/>
          <w:sz w:val="26"/>
          <w:szCs w:val="26"/>
        </w:rPr>
        <w:t xml:space="preserve"> </w:t>
      </w:r>
    </w:p>
    <w:p w14:paraId="458ED113" w14:textId="5D7DB952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r w:rsidR="00A97D20">
        <w:rPr>
          <w:bCs/>
          <w:sz w:val="26"/>
          <w:szCs w:val="26"/>
        </w:rPr>
        <w:t>Положению о художественном конкурсе</w:t>
      </w:r>
    </w:p>
    <w:p w14:paraId="12F7AA3C" w14:textId="3B3B6105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424A7B97" w14:textId="77777777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Cs/>
          <w:sz w:val="26"/>
          <w:szCs w:val="26"/>
        </w:rPr>
      </w:pPr>
    </w:p>
    <w:p w14:paraId="3E7427BF" w14:textId="77777777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Cs/>
          <w:sz w:val="26"/>
          <w:szCs w:val="26"/>
        </w:rPr>
      </w:pPr>
    </w:p>
    <w:p w14:paraId="0925A6B4" w14:textId="77777777" w:rsidR="00104B8E" w:rsidRPr="00FD2F69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Cs/>
          <w:sz w:val="26"/>
          <w:szCs w:val="26"/>
        </w:rPr>
      </w:pPr>
      <w:r w:rsidRPr="00FD2F69">
        <w:rPr>
          <w:bCs/>
          <w:sz w:val="26"/>
          <w:szCs w:val="26"/>
        </w:rPr>
        <w:t>КОМИТЕТ ПО КУЛЬТУРЕ И ТУРИЗМУ ЛЕНИНГРАДСКОЙ ОБЛАСТИ</w:t>
      </w:r>
    </w:p>
    <w:p w14:paraId="0478F27A" w14:textId="77777777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2EFAF6CE" w14:textId="77777777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бюджетное учреждение культуры Ленинградской области «Парковое агентство»</w:t>
      </w:r>
    </w:p>
    <w:p w14:paraId="6CDB176C" w14:textId="77777777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/>
          <w:sz w:val="26"/>
          <w:szCs w:val="26"/>
        </w:rPr>
      </w:pPr>
    </w:p>
    <w:p w14:paraId="4BB9D6A0" w14:textId="77777777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bookmarkEnd w:id="8"/>
    <w:p w14:paraId="336B9C3B" w14:textId="77777777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56E9E45C" w14:textId="77777777" w:rsidR="00A97D20" w:rsidRDefault="00A97D20" w:rsidP="00A97D2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</w:t>
      </w:r>
    </w:p>
    <w:p w14:paraId="5E052DD4" w14:textId="4FF075F4" w:rsidR="00104B8E" w:rsidRDefault="00A97D20" w:rsidP="00A97D2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104B8E" w:rsidRPr="00BA0DD6">
        <w:rPr>
          <w:b/>
          <w:sz w:val="26"/>
          <w:szCs w:val="26"/>
        </w:rPr>
        <w:t xml:space="preserve"> </w:t>
      </w:r>
      <w:r w:rsidR="00104B8E">
        <w:rPr>
          <w:b/>
          <w:sz w:val="26"/>
          <w:szCs w:val="26"/>
        </w:rPr>
        <w:t xml:space="preserve">художественном </w:t>
      </w:r>
      <w:r w:rsidR="00104B8E" w:rsidRPr="00BA0DD6">
        <w:rPr>
          <w:b/>
          <w:sz w:val="26"/>
          <w:szCs w:val="26"/>
        </w:rPr>
        <w:t>конкур</w:t>
      </w:r>
      <w:r w:rsidR="00104B8E">
        <w:rPr>
          <w:b/>
          <w:sz w:val="26"/>
          <w:szCs w:val="26"/>
        </w:rPr>
        <w:t xml:space="preserve">се </w:t>
      </w:r>
    </w:p>
    <w:p w14:paraId="4424908C" w14:textId="5EA6AF72" w:rsidR="00E862C7" w:rsidRDefault="00104B8E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«ПОД СЕНЬЮ СТАРЫХ ЛИП…</w:t>
      </w:r>
      <w:r w:rsidR="00E862C7">
        <w:rPr>
          <w:b/>
          <w:sz w:val="26"/>
          <w:szCs w:val="26"/>
        </w:rPr>
        <w:t>»</w:t>
      </w:r>
    </w:p>
    <w:p w14:paraId="3BA5A04D" w14:textId="77777777" w:rsidR="00E862C7" w:rsidRDefault="00E862C7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69E364B9" w14:textId="77777777" w:rsidR="00E862C7" w:rsidRDefault="00E862C7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63E36BCA" w14:textId="77777777" w:rsidR="0021140D" w:rsidRDefault="00E862C7" w:rsidP="0021140D">
      <w:pPr>
        <w:pStyle w:val="1"/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ФИО участника Конкурса</w:t>
      </w:r>
    </w:p>
    <w:p w14:paraId="51541BE7" w14:textId="75BC7DE7" w:rsidR="00104B8E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720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 xml:space="preserve"> _____________________________________</w:t>
      </w:r>
      <w:r w:rsidR="0021140D">
        <w:rPr>
          <w:bCs/>
          <w:sz w:val="26"/>
          <w:szCs w:val="26"/>
        </w:rPr>
        <w:t>____________</w:t>
      </w:r>
      <w:r w:rsidRPr="0021140D">
        <w:rPr>
          <w:bCs/>
          <w:sz w:val="26"/>
          <w:szCs w:val="26"/>
        </w:rPr>
        <w:t>______</w:t>
      </w:r>
      <w:r w:rsidR="00104B8E" w:rsidRPr="0021140D">
        <w:rPr>
          <w:bCs/>
          <w:sz w:val="26"/>
          <w:szCs w:val="26"/>
        </w:rPr>
        <w:t xml:space="preserve"> </w:t>
      </w:r>
    </w:p>
    <w:p w14:paraId="6048302D" w14:textId="1CA43D0B" w:rsidR="00E862C7" w:rsidRPr="0021140D" w:rsidRDefault="00E862C7" w:rsidP="0021140D">
      <w:pPr>
        <w:pStyle w:val="1"/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Наименование организации (учебного учреждения), в которой обучается/</w:t>
      </w:r>
      <w:r w:rsidR="00AC06E1">
        <w:rPr>
          <w:bCs/>
          <w:sz w:val="26"/>
          <w:szCs w:val="26"/>
        </w:rPr>
        <w:t>обучался</w:t>
      </w:r>
      <w:r w:rsidRPr="0021140D">
        <w:rPr>
          <w:bCs/>
          <w:sz w:val="26"/>
          <w:szCs w:val="26"/>
        </w:rPr>
        <w:t xml:space="preserve"> Участник Конкурса ________________________________________________________ </w:t>
      </w:r>
    </w:p>
    <w:p w14:paraId="7C20E2A1" w14:textId="77777777" w:rsidR="00E862C7" w:rsidRPr="0021140D" w:rsidRDefault="00E862C7" w:rsidP="0021140D">
      <w:pPr>
        <w:pStyle w:val="1"/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Контакты Участника Конкурса:</w:t>
      </w:r>
    </w:p>
    <w:p w14:paraId="0C3A140C" w14:textId="0414F0C6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720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Тел.  _____________________________________</w:t>
      </w:r>
    </w:p>
    <w:p w14:paraId="32659C5F" w14:textId="10A1E64B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720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Адрес регистрации ________________________________</w:t>
      </w:r>
    </w:p>
    <w:p w14:paraId="2E0C7E59" w14:textId="46829413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720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Адрес проживания ________________________________</w:t>
      </w:r>
    </w:p>
    <w:p w14:paraId="1A777CE3" w14:textId="1EB6669E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720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Электронная почта ________________________________</w:t>
      </w:r>
    </w:p>
    <w:p w14:paraId="1952BC56" w14:textId="0C9F0187" w:rsidR="00E862C7" w:rsidRPr="0021140D" w:rsidRDefault="00E862C7" w:rsidP="0021140D">
      <w:pPr>
        <w:pStyle w:val="1"/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Прочее: __________________________________________</w:t>
      </w:r>
    </w:p>
    <w:p w14:paraId="1318C99E" w14:textId="38FB7456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</w:p>
    <w:p w14:paraId="3E7C1B63" w14:textId="77777777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</w:p>
    <w:p w14:paraId="21AADB17" w14:textId="3A33749D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Дата: ______________________</w:t>
      </w:r>
    </w:p>
    <w:p w14:paraId="630D8818" w14:textId="192AF17D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</w:p>
    <w:p w14:paraId="1F7F0A0D" w14:textId="1985B550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Подпись: _____________________</w:t>
      </w:r>
    </w:p>
    <w:p w14:paraId="46A61E2E" w14:textId="5B36ECF8" w:rsidR="00E862C7" w:rsidRDefault="00E862C7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652DCF37" w14:textId="29736B1E" w:rsidR="0021140D" w:rsidRDefault="0021140D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4BE11439" w14:textId="14D19CA3" w:rsidR="0021140D" w:rsidRDefault="0021140D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4872C918" w14:textId="76997A2D" w:rsidR="0021140D" w:rsidRDefault="0021140D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78F11617" w14:textId="53E97966" w:rsidR="0021140D" w:rsidRDefault="0021140D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3EE32070" w14:textId="2A602F1F" w:rsidR="0021140D" w:rsidRDefault="0021140D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46FC8836" w14:textId="77777777" w:rsidR="0021140D" w:rsidRDefault="0021140D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44BBF7A4" w14:textId="7A18208C" w:rsidR="00D41035" w:rsidRDefault="00D41035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0AA59020" w14:textId="77777777" w:rsidR="00D41035" w:rsidRPr="00BA0DD6" w:rsidRDefault="00D41035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5148F079" w14:textId="77777777" w:rsidR="00AC06E1" w:rsidRDefault="00AC06E1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4C286B81" w14:textId="345E204A" w:rsidR="00AC06E1" w:rsidRDefault="00AC06E1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1A0975E6" w14:textId="77777777" w:rsidR="006B01F2" w:rsidRDefault="006B01F2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5799840C" w14:textId="763E3948" w:rsidR="00D41035" w:rsidRDefault="00D41035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№ 2 </w:t>
      </w:r>
    </w:p>
    <w:p w14:paraId="376BB3F9" w14:textId="77777777" w:rsidR="00D41035" w:rsidRDefault="00D41035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Положению о художественном конкурсе</w:t>
      </w:r>
    </w:p>
    <w:p w14:paraId="39E43BB6" w14:textId="77777777" w:rsidR="00D41035" w:rsidRDefault="00D41035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03D3904F" w14:textId="77777777" w:rsidR="00D41035" w:rsidRDefault="00D41035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Cs/>
          <w:sz w:val="26"/>
          <w:szCs w:val="26"/>
        </w:rPr>
      </w:pPr>
    </w:p>
    <w:p w14:paraId="6653DC59" w14:textId="77777777" w:rsidR="00D41035" w:rsidRDefault="00D41035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Cs/>
          <w:sz w:val="26"/>
          <w:szCs w:val="26"/>
        </w:rPr>
      </w:pPr>
    </w:p>
    <w:p w14:paraId="3A391E45" w14:textId="77777777" w:rsidR="00D41035" w:rsidRPr="00FD2F69" w:rsidRDefault="00D41035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Cs/>
          <w:sz w:val="26"/>
          <w:szCs w:val="26"/>
        </w:rPr>
      </w:pPr>
      <w:r w:rsidRPr="00FD2F69">
        <w:rPr>
          <w:bCs/>
          <w:sz w:val="26"/>
          <w:szCs w:val="26"/>
        </w:rPr>
        <w:t>КОМИТЕТ ПО КУЛЬТУРЕ И ТУРИЗМУ ЛЕНИНГРАДСКОЙ ОБЛАСТИ</w:t>
      </w:r>
    </w:p>
    <w:p w14:paraId="3C4B1209" w14:textId="77777777" w:rsidR="00D41035" w:rsidRDefault="00D41035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26FFBC5C" w14:textId="77777777" w:rsidR="00D41035" w:rsidRDefault="00D41035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бюджетное учреждение культуры Ленинградской области «Парковое агентство»</w:t>
      </w:r>
    </w:p>
    <w:p w14:paraId="6B6B8CDD" w14:textId="622016B8" w:rsidR="00D41035" w:rsidRDefault="00D41035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/>
          <w:sz w:val="26"/>
          <w:szCs w:val="26"/>
        </w:rPr>
      </w:pPr>
    </w:p>
    <w:p w14:paraId="1807FAF1" w14:textId="77777777" w:rsidR="00D41035" w:rsidRDefault="00D41035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1B44BF9F" w14:textId="2B9EB98E" w:rsidR="00A666B4" w:rsidRPr="00A666B4" w:rsidRDefault="00A666B4" w:rsidP="00A666B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  <w:r w:rsidRPr="00A666B4">
        <w:rPr>
          <w:b/>
          <w:bCs/>
          <w:sz w:val="26"/>
          <w:szCs w:val="26"/>
        </w:rPr>
        <w:t>В</w:t>
      </w:r>
      <w:r w:rsidR="00D41035" w:rsidRPr="00A666B4">
        <w:rPr>
          <w:b/>
          <w:bCs/>
          <w:sz w:val="26"/>
          <w:szCs w:val="26"/>
        </w:rPr>
        <w:t>едомост</w:t>
      </w:r>
      <w:r w:rsidRPr="00A666B4">
        <w:rPr>
          <w:b/>
          <w:bCs/>
          <w:sz w:val="26"/>
          <w:szCs w:val="26"/>
        </w:rPr>
        <w:t>ь</w:t>
      </w:r>
      <w:r w:rsidR="00D41035" w:rsidRPr="00A666B4">
        <w:rPr>
          <w:b/>
          <w:bCs/>
          <w:sz w:val="26"/>
          <w:szCs w:val="26"/>
        </w:rPr>
        <w:t xml:space="preserve"> приема </w:t>
      </w:r>
      <w:r w:rsidRPr="00A666B4">
        <w:rPr>
          <w:b/>
          <w:bCs/>
          <w:sz w:val="26"/>
          <w:szCs w:val="26"/>
        </w:rPr>
        <w:t>к</w:t>
      </w:r>
      <w:r w:rsidR="00D41035" w:rsidRPr="00A666B4">
        <w:rPr>
          <w:b/>
          <w:bCs/>
          <w:sz w:val="26"/>
          <w:szCs w:val="26"/>
        </w:rPr>
        <w:t>онкурсных работ</w:t>
      </w:r>
      <w:r w:rsidRPr="00A666B4">
        <w:rPr>
          <w:b/>
          <w:bCs/>
          <w:sz w:val="26"/>
          <w:szCs w:val="26"/>
        </w:rPr>
        <w:t xml:space="preserve"> </w:t>
      </w:r>
    </w:p>
    <w:p w14:paraId="2F0A4C78" w14:textId="3117DBB9" w:rsidR="00A666B4" w:rsidRPr="00A666B4" w:rsidRDefault="00A666B4" w:rsidP="00A666B4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  <w:r w:rsidRPr="00A666B4">
        <w:rPr>
          <w:b/>
          <w:bCs/>
          <w:sz w:val="26"/>
          <w:szCs w:val="26"/>
        </w:rPr>
        <w:t>для участия</w:t>
      </w:r>
      <w:r w:rsidR="0021140D">
        <w:rPr>
          <w:b/>
          <w:bCs/>
          <w:sz w:val="26"/>
          <w:szCs w:val="26"/>
        </w:rPr>
        <w:t xml:space="preserve"> в</w:t>
      </w:r>
      <w:r w:rsidRPr="00A666B4">
        <w:rPr>
          <w:b/>
          <w:bCs/>
          <w:sz w:val="26"/>
          <w:szCs w:val="26"/>
        </w:rPr>
        <w:t xml:space="preserve"> художественном конкурсе </w:t>
      </w:r>
    </w:p>
    <w:p w14:paraId="39245AF4" w14:textId="7B550B57" w:rsidR="00A666B4" w:rsidRDefault="00A666B4" w:rsidP="00A666B4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  <w:r w:rsidRPr="00A666B4">
        <w:rPr>
          <w:b/>
          <w:bCs/>
          <w:sz w:val="26"/>
          <w:szCs w:val="26"/>
        </w:rPr>
        <w:t xml:space="preserve">«ПОД СЕНЬЮ СТАРЫХ ЛИП…» </w:t>
      </w:r>
    </w:p>
    <w:p w14:paraId="08A0FF38" w14:textId="236BCF80" w:rsidR="0021140D" w:rsidRDefault="0021140D" w:rsidP="00A666B4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1"/>
        <w:gridCol w:w="1544"/>
        <w:gridCol w:w="2348"/>
        <w:gridCol w:w="1544"/>
        <w:gridCol w:w="1544"/>
        <w:gridCol w:w="1544"/>
        <w:gridCol w:w="839"/>
      </w:tblGrid>
      <w:tr w:rsidR="00446805" w14:paraId="666187DA" w14:textId="36473BA6" w:rsidTr="00446805">
        <w:tc>
          <w:tcPr>
            <w:tcW w:w="515" w:type="dxa"/>
          </w:tcPr>
          <w:p w14:paraId="2648F899" w14:textId="62A4EE20" w:rsidR="00446805" w:rsidRP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</w:pPr>
            <w:r w:rsidRPr="00446805">
              <w:t>№ пп</w:t>
            </w:r>
          </w:p>
        </w:tc>
        <w:tc>
          <w:tcPr>
            <w:tcW w:w="1650" w:type="dxa"/>
          </w:tcPr>
          <w:p w14:paraId="5875DD3F" w14:textId="49B99610" w:rsidR="00446805" w:rsidRPr="00446805" w:rsidRDefault="00446805" w:rsidP="00446805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446805">
              <w:t>ФИО Автора Конкурсной работы</w:t>
            </w:r>
          </w:p>
        </w:tc>
        <w:tc>
          <w:tcPr>
            <w:tcW w:w="2517" w:type="dxa"/>
          </w:tcPr>
          <w:p w14:paraId="3CB5A7A8" w14:textId="75FE74E0" w:rsidR="00446805" w:rsidRPr="00446805" w:rsidRDefault="00446805" w:rsidP="00446805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446805">
              <w:t xml:space="preserve">Организация (учебное учреждение), в котором обучается/обучался Автор Конкурсной работы </w:t>
            </w:r>
          </w:p>
        </w:tc>
        <w:tc>
          <w:tcPr>
            <w:tcW w:w="1650" w:type="dxa"/>
          </w:tcPr>
          <w:p w14:paraId="1FEDB5D8" w14:textId="65BEC4AD" w:rsidR="00446805" w:rsidRPr="00446805" w:rsidRDefault="00446805" w:rsidP="00446805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446805">
              <w:t xml:space="preserve">Название материал, техника, размер Конкурсной работы. </w:t>
            </w:r>
          </w:p>
        </w:tc>
        <w:tc>
          <w:tcPr>
            <w:tcW w:w="1650" w:type="dxa"/>
          </w:tcPr>
          <w:p w14:paraId="7D65E2D3" w14:textId="58E27617" w:rsidR="00446805" w:rsidRPr="00446805" w:rsidRDefault="00446805" w:rsidP="00446805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446805">
              <w:t>Контакты Автора Конкурсной работы</w:t>
            </w:r>
          </w:p>
        </w:tc>
        <w:tc>
          <w:tcPr>
            <w:tcW w:w="1650" w:type="dxa"/>
          </w:tcPr>
          <w:p w14:paraId="48BBC42B" w14:textId="7455E04A" w:rsidR="00446805" w:rsidRPr="00446805" w:rsidRDefault="00446805" w:rsidP="00446805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446805">
              <w:t>Дата, подпись Автора Конкурсной работы о передаче ГБУК ЛО «Парковое Агентство» Конкурсной работы</w:t>
            </w:r>
          </w:p>
        </w:tc>
        <w:tc>
          <w:tcPr>
            <w:tcW w:w="222" w:type="dxa"/>
          </w:tcPr>
          <w:p w14:paraId="65C81C2E" w14:textId="4543B304" w:rsidR="00446805" w:rsidRPr="00446805" w:rsidRDefault="00446805" w:rsidP="00446805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left"/>
            </w:pPr>
            <w:r w:rsidRPr="00446805">
              <w:t>Прочее</w:t>
            </w:r>
          </w:p>
        </w:tc>
      </w:tr>
      <w:tr w:rsidR="00446805" w14:paraId="4E20B379" w14:textId="48EDF87D" w:rsidTr="00446805">
        <w:tc>
          <w:tcPr>
            <w:tcW w:w="515" w:type="dxa"/>
          </w:tcPr>
          <w:p w14:paraId="46A5950E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59541246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</w:tcPr>
          <w:p w14:paraId="094DFF9E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1054115D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042AE2C6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7C4A6C11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14:paraId="6C629CD6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46805" w14:paraId="4BE116D1" w14:textId="1E27BE3F" w:rsidTr="00446805">
        <w:tc>
          <w:tcPr>
            <w:tcW w:w="515" w:type="dxa"/>
          </w:tcPr>
          <w:p w14:paraId="579206FE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1823168B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</w:tcPr>
          <w:p w14:paraId="152484ED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350C34F1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3057C7E9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329CFEA0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14:paraId="75BA3E24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46805" w14:paraId="445828E6" w14:textId="04EEE152" w:rsidTr="00446805">
        <w:tc>
          <w:tcPr>
            <w:tcW w:w="515" w:type="dxa"/>
          </w:tcPr>
          <w:p w14:paraId="15352FD6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3478EB67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</w:tcPr>
          <w:p w14:paraId="1DEB8CE9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70898CDA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67ED689A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19D2BAE2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14:paraId="5B46AC2D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46805" w14:paraId="777EBA15" w14:textId="41482CB0" w:rsidTr="00446805">
        <w:tc>
          <w:tcPr>
            <w:tcW w:w="515" w:type="dxa"/>
          </w:tcPr>
          <w:p w14:paraId="0525CD42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16401E51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</w:tcPr>
          <w:p w14:paraId="34D7CBE3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55B5A1B9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340A2361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03FC0CAB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14:paraId="08E73CD3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46805" w14:paraId="30FC8369" w14:textId="2A1518CF" w:rsidTr="00446805">
        <w:tc>
          <w:tcPr>
            <w:tcW w:w="515" w:type="dxa"/>
          </w:tcPr>
          <w:p w14:paraId="53B5C026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7E9949D8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</w:tcPr>
          <w:p w14:paraId="59B2CDB7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3B8AD533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5821D8B2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25831655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14:paraId="066592D9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46805" w14:paraId="696AFF22" w14:textId="01BF338D" w:rsidTr="00446805">
        <w:tc>
          <w:tcPr>
            <w:tcW w:w="515" w:type="dxa"/>
          </w:tcPr>
          <w:p w14:paraId="624A2663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51AF9C99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</w:tcPr>
          <w:p w14:paraId="5917845B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763D6AAD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2D3263F6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0131AA9D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14:paraId="1F295BDA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46805" w14:paraId="4865F225" w14:textId="10B57372" w:rsidTr="00446805">
        <w:tc>
          <w:tcPr>
            <w:tcW w:w="515" w:type="dxa"/>
          </w:tcPr>
          <w:p w14:paraId="48CA9ABC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1F9F0C5E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17" w:type="dxa"/>
          </w:tcPr>
          <w:p w14:paraId="33AA4578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2637E5D6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49790308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0" w:type="dxa"/>
          </w:tcPr>
          <w:p w14:paraId="42761DE7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14:paraId="1C1A9E34" w14:textId="77777777" w:rsidR="00446805" w:rsidRDefault="00446805" w:rsidP="00A666B4">
            <w:pPr>
              <w:pStyle w:val="1"/>
              <w:widowControl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5"/>
              </w:tabs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A043844" w14:textId="77777777" w:rsidR="0021140D" w:rsidRDefault="0021140D" w:rsidP="00A666B4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</w:p>
    <w:p w14:paraId="3EA17C0D" w14:textId="5420DB68" w:rsidR="00941D9E" w:rsidRDefault="00941D9E" w:rsidP="00A666B4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</w:p>
    <w:p w14:paraId="0B8E1913" w14:textId="65649DC8" w:rsidR="00941D9E" w:rsidRDefault="00941D9E" w:rsidP="00A666B4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6"/>
          <w:szCs w:val="26"/>
        </w:rPr>
      </w:pPr>
    </w:p>
    <w:p w14:paraId="37BEAE45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42139681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7CBD1337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4DF8C821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3351C034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650A8CF8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7F7C76EF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42781C57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0ADB497B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752F50B2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79C8DFAD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08203E10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1D6C568D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3C2686D0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24C68D78" w14:textId="77777777" w:rsidR="006B01F2" w:rsidRDefault="006B01F2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5C270448" w14:textId="2D0E9DC0" w:rsidR="00941D9E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№ 3 </w:t>
      </w:r>
    </w:p>
    <w:p w14:paraId="5FDC20C3" w14:textId="77777777" w:rsidR="00941D9E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Положению о художественном конкурсе</w:t>
      </w:r>
    </w:p>
    <w:p w14:paraId="1AE1B42E" w14:textId="77777777" w:rsidR="00941D9E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5FCA0C4B" w14:textId="77777777" w:rsidR="00941D9E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Cs/>
          <w:sz w:val="26"/>
          <w:szCs w:val="26"/>
        </w:rPr>
      </w:pPr>
    </w:p>
    <w:p w14:paraId="6546934D" w14:textId="77777777" w:rsidR="00941D9E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Cs/>
          <w:sz w:val="26"/>
          <w:szCs w:val="26"/>
        </w:rPr>
      </w:pPr>
    </w:p>
    <w:p w14:paraId="5F8DED0D" w14:textId="77777777" w:rsidR="00941D9E" w:rsidRPr="00FD2F69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Cs/>
          <w:sz w:val="26"/>
          <w:szCs w:val="26"/>
        </w:rPr>
      </w:pPr>
      <w:r w:rsidRPr="00FD2F69">
        <w:rPr>
          <w:bCs/>
          <w:sz w:val="26"/>
          <w:szCs w:val="26"/>
        </w:rPr>
        <w:t>КОМИТЕТ ПО КУЛЬТУРЕ И ТУРИЗМУ ЛЕНИНГРАДСКОЙ ОБЛАСТИ</w:t>
      </w:r>
    </w:p>
    <w:p w14:paraId="62CC0421" w14:textId="77777777" w:rsidR="00941D9E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47C76238" w14:textId="618CEDB7" w:rsidR="00941D9E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бюджетное учреждение культуры Ленинградской области «Парковое агентство»</w:t>
      </w:r>
    </w:p>
    <w:p w14:paraId="768869BB" w14:textId="6A4D2C7B" w:rsidR="00941D9E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2DB06D23" w14:textId="64579441" w:rsidR="00941D9E" w:rsidRDefault="00941D9E" w:rsidP="00941D9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22BB42CC" w14:textId="77777777" w:rsidR="00941D9E" w:rsidRDefault="00941D9E" w:rsidP="00941D9E">
      <w:pPr>
        <w:pStyle w:val="ab"/>
        <w:jc w:val="center"/>
        <w:rPr>
          <w:b/>
        </w:rPr>
      </w:pPr>
    </w:p>
    <w:p w14:paraId="34638184" w14:textId="77777777" w:rsidR="008870BF" w:rsidRPr="008870BF" w:rsidRDefault="008870BF" w:rsidP="0088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686C72F4" w14:textId="77777777" w:rsidR="008870BF" w:rsidRPr="008870BF" w:rsidRDefault="008870BF" w:rsidP="0088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2382D7DA" w14:textId="77777777" w:rsidR="008870BF" w:rsidRPr="008870BF" w:rsidRDefault="008870BF" w:rsidP="008870BF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870BF">
        <w:rPr>
          <w:rFonts w:ascii="Times New Roman" w:eastAsia="Times New Roman" w:hAnsi="Times New Roman" w:cs="Times New Roman"/>
          <w:lang w:eastAsia="ru-RU"/>
        </w:rPr>
        <w:t>Я (далее - Субъект), ______________________________________________________________,</w:t>
      </w:r>
    </w:p>
    <w:p w14:paraId="6D9F9E89" w14:textId="77777777" w:rsidR="008870BF" w:rsidRPr="008870BF" w:rsidRDefault="008870BF" w:rsidP="008870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870BF">
        <w:rPr>
          <w:rFonts w:ascii="Times New Roman" w:eastAsia="Times New Roman" w:hAnsi="Times New Roman" w:cs="Times New Roman"/>
          <w:i/>
          <w:lang w:eastAsia="ru-RU"/>
        </w:rPr>
        <w:t>(фамилия, имя, отчество)</w:t>
      </w:r>
    </w:p>
    <w:p w14:paraId="1F91CD88" w14:textId="77777777" w:rsidR="008870BF" w:rsidRPr="008870BF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870BF">
        <w:rPr>
          <w:rFonts w:ascii="Times New Roman" w:eastAsia="Times New Roman" w:hAnsi="Times New Roman" w:cs="Times New Roman"/>
          <w:lang w:eastAsia="ru-RU"/>
        </w:rPr>
        <w:t>документ, удостоверяющий личность ___________________ серия, №  _______________________,</w:t>
      </w:r>
    </w:p>
    <w:p w14:paraId="37869347" w14:textId="77777777" w:rsidR="008870BF" w:rsidRPr="008870BF" w:rsidRDefault="008870BF" w:rsidP="00887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70BF">
        <w:rPr>
          <w:rFonts w:ascii="Times New Roman" w:eastAsia="Times New Roman" w:hAnsi="Times New Roman" w:cs="Times New Roman"/>
          <w:i/>
          <w:lang w:eastAsia="ru-RU"/>
        </w:rPr>
        <w:t>(вид документа)</w:t>
      </w:r>
    </w:p>
    <w:p w14:paraId="40CCDF76" w14:textId="77777777" w:rsidR="008870BF" w:rsidRPr="008870BF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70BF">
        <w:rPr>
          <w:rFonts w:ascii="Times New Roman" w:eastAsia="Times New Roman" w:hAnsi="Times New Roman" w:cs="Times New Roman"/>
          <w:lang w:eastAsia="ru-RU"/>
        </w:rPr>
        <w:t>выдан ______________________________________________________________________________,</w:t>
      </w:r>
    </w:p>
    <w:p w14:paraId="0EA59573" w14:textId="77777777" w:rsidR="008870BF" w:rsidRPr="008870BF" w:rsidRDefault="008870BF" w:rsidP="0088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870BF">
        <w:rPr>
          <w:rFonts w:ascii="Times New Roman" w:eastAsia="Times New Roman" w:hAnsi="Times New Roman" w:cs="Times New Roman"/>
          <w:i/>
          <w:lang w:eastAsia="ru-RU"/>
        </w:rPr>
        <w:t>(кем и когда)</w:t>
      </w:r>
    </w:p>
    <w:p w14:paraId="01631F9E" w14:textId="77777777" w:rsidR="008870BF" w:rsidRPr="008870BF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70BF">
        <w:rPr>
          <w:rFonts w:ascii="Times New Roman" w:eastAsia="Times New Roman" w:hAnsi="Times New Roman" w:cs="Times New Roman"/>
          <w:lang w:eastAsia="ru-RU"/>
        </w:rPr>
        <w:t>зарегистрированный (-ая) по адресу: ____________________________________________________,</w:t>
      </w:r>
    </w:p>
    <w:p w14:paraId="52C0A4C6" w14:textId="77777777" w:rsidR="008870BF" w:rsidRPr="008870BF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37E187F" w14:textId="77777777" w:rsidR="008870BF" w:rsidRPr="008870BF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70BF">
        <w:rPr>
          <w:rFonts w:ascii="Times New Roman" w:eastAsia="Times New Roman" w:hAnsi="Times New Roman" w:cs="Times New Roman"/>
          <w:lang w:eastAsia="ru-RU"/>
        </w:rPr>
        <w:t>контактный телефон (дом, сотовый, рабочий):</w:t>
      </w:r>
    </w:p>
    <w:p w14:paraId="577E99E6" w14:textId="77777777" w:rsidR="008870BF" w:rsidRPr="008870BF" w:rsidRDefault="008870BF" w:rsidP="008870BF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870BF">
        <w:rPr>
          <w:rFonts w:ascii="Times New Roman" w:eastAsia="Times New Roman" w:hAnsi="Times New Roman" w:cs="Times New Roman"/>
          <w:lang w:eastAsia="ru-RU"/>
        </w:rPr>
        <w:t>даю свое согласие Государственному бюджетному учреждению культуры Ленинградской области «Парковое агентство» (далее Учреждение) на обработку своих персональных данных и их распространение в открытом доступе на следующих условиях:</w:t>
      </w:r>
    </w:p>
    <w:p w14:paraId="2EE2FD9F" w14:textId="77777777" w:rsidR="008870BF" w:rsidRPr="008870BF" w:rsidRDefault="008870BF" w:rsidP="008870BF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870BF">
        <w:rPr>
          <w:rFonts w:ascii="Times New Roman" w:eastAsia="Times New Roman" w:hAnsi="Times New Roman" w:cs="Times New Roman"/>
          <w:lang w:eastAsia="ru-RU"/>
        </w:rPr>
        <w:t xml:space="preserve">1. Оператор осуществляет обработку персональных данных Субъекта исключительно в целях публичного представления авторства предоставленных Субъектом художественных работ в открытом доступе </w:t>
      </w:r>
      <w:r w:rsidRPr="008870BF">
        <w:rPr>
          <w:rFonts w:ascii="Times New Roman" w:eastAsia="Calibri" w:hAnsi="Times New Roman" w:cs="Times New Roman"/>
        </w:rPr>
        <w:t xml:space="preserve">на официальном сайте и на страницах в социальных сетях ГБУК ЛО «Парковое агентство». </w:t>
      </w:r>
    </w:p>
    <w:p w14:paraId="55289A45" w14:textId="77777777" w:rsidR="008870BF" w:rsidRPr="008870BF" w:rsidRDefault="008870BF" w:rsidP="008870BF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870BF">
        <w:rPr>
          <w:rFonts w:ascii="Times New Roman" w:eastAsia="Times New Roman" w:hAnsi="Times New Roman" w:cs="Times New Roman"/>
          <w:lang w:eastAsia="ru-RU"/>
        </w:rPr>
        <w:t>2. Перечень персональных данных, передаваемых Оператору на обработку:</w:t>
      </w:r>
    </w:p>
    <w:p w14:paraId="11B33D49" w14:textId="77777777" w:rsidR="008870BF" w:rsidRPr="008870BF" w:rsidRDefault="008870BF" w:rsidP="008870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" w:firstLine="426"/>
        <w:contextualSpacing/>
        <w:jc w:val="both"/>
        <w:rPr>
          <w:rFonts w:ascii="Times New Roman" w:eastAsia="Calibri" w:hAnsi="Times New Roman" w:cs="Times New Roman"/>
        </w:rPr>
      </w:pPr>
      <w:r w:rsidRPr="008870BF">
        <w:rPr>
          <w:rFonts w:ascii="Times New Roman" w:eastAsia="Calibri" w:hAnsi="Times New Roman" w:cs="Times New Roman"/>
          <w:lang w:eastAsia="ru-RU"/>
        </w:rPr>
        <w:t>фамилия, имя, отчество;</w:t>
      </w:r>
    </w:p>
    <w:p w14:paraId="2442C26F" w14:textId="77777777" w:rsidR="008870BF" w:rsidRPr="008870BF" w:rsidRDefault="008870BF" w:rsidP="008870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" w:firstLine="426"/>
        <w:contextualSpacing/>
        <w:jc w:val="both"/>
        <w:rPr>
          <w:rFonts w:ascii="Times New Roman" w:eastAsia="Calibri" w:hAnsi="Times New Roman" w:cs="Times New Roman"/>
        </w:rPr>
      </w:pPr>
      <w:r w:rsidRPr="008870BF">
        <w:rPr>
          <w:rFonts w:ascii="Times New Roman" w:eastAsia="Calibri" w:hAnsi="Times New Roman" w:cs="Times New Roman"/>
          <w:lang w:eastAsia="ru-RU"/>
        </w:rPr>
        <w:t>сведения об образовании, профессии, месте работы</w:t>
      </w:r>
      <w:r w:rsidRPr="008870BF">
        <w:rPr>
          <w:rFonts w:ascii="Times New Roman" w:eastAsia="Calibri" w:hAnsi="Times New Roman" w:cs="Times New Roman"/>
        </w:rPr>
        <w:t>;</w:t>
      </w:r>
    </w:p>
    <w:p w14:paraId="3029D68B" w14:textId="77777777" w:rsidR="008870BF" w:rsidRPr="008870BF" w:rsidRDefault="008870BF" w:rsidP="008870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2" w:firstLine="426"/>
        <w:contextualSpacing/>
        <w:jc w:val="both"/>
        <w:rPr>
          <w:rFonts w:ascii="Times New Roman" w:eastAsia="Calibri" w:hAnsi="Times New Roman" w:cs="Times New Roman"/>
        </w:rPr>
      </w:pPr>
      <w:r w:rsidRPr="008870BF">
        <w:rPr>
          <w:rFonts w:ascii="Times New Roman" w:eastAsia="Calibri" w:hAnsi="Times New Roman" w:cs="Times New Roman"/>
          <w:lang w:eastAsia="ru-RU"/>
        </w:rPr>
        <w:t xml:space="preserve">контактный телефон (домашний, сотовый, рабочий), </w:t>
      </w:r>
      <w:r w:rsidRPr="008870BF">
        <w:rPr>
          <w:rFonts w:ascii="Times New Roman" w:eastAsia="Calibri" w:hAnsi="Times New Roman" w:cs="Times New Roman"/>
          <w:lang w:val="en-US" w:eastAsia="ru-RU"/>
        </w:rPr>
        <w:t>e</w:t>
      </w:r>
      <w:r w:rsidRPr="008870BF">
        <w:rPr>
          <w:rFonts w:ascii="Times New Roman" w:eastAsia="Calibri" w:hAnsi="Times New Roman" w:cs="Times New Roman"/>
          <w:lang w:eastAsia="ru-RU"/>
        </w:rPr>
        <w:t>-</w:t>
      </w:r>
      <w:r w:rsidRPr="008870BF">
        <w:rPr>
          <w:rFonts w:ascii="Times New Roman" w:eastAsia="Calibri" w:hAnsi="Times New Roman" w:cs="Times New Roman"/>
          <w:lang w:val="en-US" w:eastAsia="ru-RU"/>
        </w:rPr>
        <w:t>mail</w:t>
      </w:r>
      <w:r w:rsidRPr="008870BF">
        <w:rPr>
          <w:rFonts w:ascii="Times New Roman" w:eastAsia="Calibri" w:hAnsi="Times New Roman" w:cs="Times New Roman"/>
          <w:lang w:eastAsia="ru-RU"/>
        </w:rPr>
        <w:t xml:space="preserve"> адрес.</w:t>
      </w:r>
    </w:p>
    <w:p w14:paraId="50187181" w14:textId="77777777" w:rsidR="008870BF" w:rsidRPr="008870BF" w:rsidRDefault="008870BF" w:rsidP="008870BF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870BF">
        <w:rPr>
          <w:rFonts w:ascii="Times New Roman" w:eastAsia="Times New Roman" w:hAnsi="Times New Roman" w:cs="Times New Roman"/>
          <w:lang w:eastAsia="ru-RU"/>
        </w:rPr>
        <w:t xml:space="preserve">4. Субъект дает согласие на обработку Оператором своих персональных данных, то есть, </w:t>
      </w:r>
      <w:r w:rsidRPr="008870BF">
        <w:rPr>
          <w:rFonts w:ascii="Times New Roman" w:eastAsia="Times New Roman" w:hAnsi="Times New Roman" w:cs="Times New Roman"/>
          <w:lang w:eastAsia="ru-RU"/>
        </w:rPr>
        <w:br/>
        <w:t xml:space="preserve">на любое действие (операцию) или совокупность действий (операций), совершаемых </w:t>
      </w:r>
      <w:r w:rsidRPr="008870BF">
        <w:rPr>
          <w:rFonts w:ascii="Times New Roman" w:eastAsia="Times New Roman" w:hAnsi="Times New Roman" w:cs="Times New Roman"/>
          <w:lang w:eastAsia="ru-RU"/>
        </w:rPr>
        <w:br/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(ч.3 ст.3 Федерального закона № 152-ФЗ) в объеме указанном в настоящем Соглашении.</w:t>
      </w:r>
    </w:p>
    <w:p w14:paraId="54C747FD" w14:textId="77777777" w:rsidR="008870BF" w:rsidRPr="008870BF" w:rsidRDefault="008870BF" w:rsidP="008870BF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870BF">
        <w:rPr>
          <w:rFonts w:ascii="Times New Roman" w:eastAsia="Times New Roman" w:hAnsi="Times New Roman" w:cs="Times New Roman"/>
          <w:lang w:eastAsia="ru-RU"/>
        </w:rPr>
        <w:t xml:space="preserve">5. Настоящее согласие действует бессрочно. Субъект подтверждает, что ознакомлен(-а) </w:t>
      </w:r>
      <w:r w:rsidRPr="008870BF">
        <w:rPr>
          <w:rFonts w:ascii="Times New Roman" w:eastAsia="Times New Roman" w:hAnsi="Times New Roman" w:cs="Times New Roman"/>
          <w:lang w:eastAsia="ru-RU"/>
        </w:rPr>
        <w:br/>
        <w:t xml:space="preserve">с положениями Федерального закона от 27.07.2006 №152-ФЗ «О персональных данных», права </w:t>
      </w:r>
      <w:r w:rsidRPr="008870BF">
        <w:rPr>
          <w:rFonts w:ascii="Times New Roman" w:eastAsia="Times New Roman" w:hAnsi="Times New Roman" w:cs="Times New Roman"/>
          <w:lang w:eastAsia="ru-RU"/>
        </w:rPr>
        <w:br/>
        <w:t xml:space="preserve">и обязанности в области защиты персональных данных ему понятны, в том числе обязанность </w:t>
      </w:r>
      <w:r w:rsidRPr="008870BF">
        <w:rPr>
          <w:rFonts w:ascii="Times New Roman" w:eastAsia="Times New Roman" w:hAnsi="Times New Roman" w:cs="Times New Roman"/>
          <w:lang w:eastAsia="ru-RU"/>
        </w:rPr>
        <w:br/>
        <w:t>по своевременному информированию Оператора об изменении персональных данных Субъекта. Субъект подтверждает, что был проинформирован о том, что согласие на обработку персональных данных может быть отозвано в любое время на основании письменного заявления Субъекта, направленного в адрес Оператора.</w:t>
      </w:r>
    </w:p>
    <w:p w14:paraId="7C21A4DA" w14:textId="77777777" w:rsidR="008870BF" w:rsidRPr="008870BF" w:rsidRDefault="008870BF" w:rsidP="00887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BE2746" w14:textId="77777777" w:rsidR="008870BF" w:rsidRPr="008870BF" w:rsidRDefault="008870BF" w:rsidP="008870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F56771" w14:textId="77777777" w:rsidR="008870BF" w:rsidRPr="008870BF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70BF">
        <w:rPr>
          <w:rFonts w:ascii="Times New Roman" w:eastAsia="Times New Roman" w:hAnsi="Times New Roman" w:cs="Times New Roman"/>
          <w:lang w:eastAsia="ru-RU"/>
        </w:rPr>
        <w:t>«____»______________ 20    г.          __________    __________________________________________</w:t>
      </w:r>
    </w:p>
    <w:p w14:paraId="6F8E5109" w14:textId="77777777" w:rsidR="008870BF" w:rsidRPr="008870BF" w:rsidRDefault="008870BF" w:rsidP="0088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870B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Подпись                                                       ФИО</w:t>
      </w:r>
    </w:p>
    <w:p w14:paraId="41C7B131" w14:textId="77777777" w:rsidR="008870BF" w:rsidRPr="008870BF" w:rsidRDefault="008870BF" w:rsidP="008870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70B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005DE1E" w14:textId="77777777" w:rsidR="00941D9E" w:rsidRPr="00A55DD3" w:rsidRDefault="00941D9E" w:rsidP="00A666B4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384709B7" w14:textId="42C227CB" w:rsidR="00104B8E" w:rsidRPr="00A55DD3" w:rsidRDefault="00104B8E" w:rsidP="00D91C85">
      <w:pPr>
        <w:pStyle w:val="11"/>
        <w:rPr>
          <w:b/>
          <w:bCs/>
          <w:sz w:val="24"/>
          <w:szCs w:val="24"/>
        </w:rPr>
      </w:pPr>
    </w:p>
    <w:p w14:paraId="68ED1C68" w14:textId="6B67BDDC" w:rsidR="00104B8E" w:rsidRDefault="00104B8E" w:rsidP="00D91C85">
      <w:pPr>
        <w:pStyle w:val="11"/>
      </w:pPr>
    </w:p>
    <w:p w14:paraId="05EB9956" w14:textId="3A6627D3" w:rsidR="00104B8E" w:rsidRDefault="00104B8E" w:rsidP="00D91C85">
      <w:pPr>
        <w:pStyle w:val="11"/>
      </w:pPr>
    </w:p>
    <w:p w14:paraId="7C128A3D" w14:textId="6E4E3607" w:rsidR="00104B8E" w:rsidRDefault="00104B8E" w:rsidP="00D91C85">
      <w:pPr>
        <w:pStyle w:val="11"/>
      </w:pPr>
    </w:p>
    <w:p w14:paraId="497B8BBA" w14:textId="23AC28AD" w:rsidR="00104B8E" w:rsidRDefault="00104B8E" w:rsidP="00D91C85">
      <w:pPr>
        <w:pStyle w:val="11"/>
      </w:pPr>
    </w:p>
    <w:p w14:paraId="1EA140FA" w14:textId="2B467F47" w:rsidR="00104B8E" w:rsidRDefault="00104B8E" w:rsidP="00D91C85">
      <w:pPr>
        <w:pStyle w:val="11"/>
      </w:pPr>
    </w:p>
    <w:p w14:paraId="4A8D9312" w14:textId="344FEFEF" w:rsidR="00104B8E" w:rsidRDefault="00104B8E" w:rsidP="00D91C85">
      <w:pPr>
        <w:pStyle w:val="11"/>
      </w:pPr>
    </w:p>
    <w:p w14:paraId="79B467DB" w14:textId="19013A11" w:rsidR="00104B8E" w:rsidRDefault="00104B8E" w:rsidP="00D91C85">
      <w:pPr>
        <w:pStyle w:val="11"/>
      </w:pPr>
    </w:p>
    <w:p w14:paraId="5F1D5B3E" w14:textId="044234CA" w:rsidR="00104B8E" w:rsidRDefault="00104B8E" w:rsidP="00D91C85">
      <w:pPr>
        <w:pStyle w:val="11"/>
      </w:pPr>
    </w:p>
    <w:p w14:paraId="7AEFE5FF" w14:textId="605765D0" w:rsidR="00104B8E" w:rsidRDefault="00104B8E" w:rsidP="00D91C85">
      <w:pPr>
        <w:pStyle w:val="11"/>
      </w:pPr>
    </w:p>
    <w:p w14:paraId="13E9D846" w14:textId="0D1AA4A3" w:rsidR="00104B8E" w:rsidRDefault="00104B8E" w:rsidP="00D91C85">
      <w:pPr>
        <w:pStyle w:val="11"/>
      </w:pPr>
    </w:p>
    <w:p w14:paraId="522AC553" w14:textId="4DE0DF43" w:rsidR="00104B8E" w:rsidRDefault="00104B8E" w:rsidP="00D91C85">
      <w:pPr>
        <w:pStyle w:val="11"/>
      </w:pPr>
    </w:p>
    <w:p w14:paraId="46E1EC93" w14:textId="643D9812" w:rsidR="00104B8E" w:rsidRDefault="00104B8E" w:rsidP="00D91C85">
      <w:pPr>
        <w:pStyle w:val="11"/>
      </w:pPr>
    </w:p>
    <w:p w14:paraId="29FFCE1F" w14:textId="55933E19" w:rsidR="00104B8E" w:rsidRDefault="00104B8E" w:rsidP="00D91C85">
      <w:pPr>
        <w:pStyle w:val="11"/>
      </w:pPr>
    </w:p>
    <w:p w14:paraId="0CC21FD3" w14:textId="0E4B93DC" w:rsidR="00104B8E" w:rsidRDefault="00104B8E" w:rsidP="00D91C85">
      <w:pPr>
        <w:pStyle w:val="11"/>
      </w:pPr>
    </w:p>
    <w:p w14:paraId="047406DD" w14:textId="7237F8A4" w:rsidR="00104B8E" w:rsidRDefault="00104B8E" w:rsidP="00D91C85">
      <w:pPr>
        <w:pStyle w:val="11"/>
      </w:pPr>
    </w:p>
    <w:sectPr w:rsidR="00104B8E" w:rsidSect="00FC174A">
      <w:headerReference w:type="default" r:id="rId10"/>
      <w:footerReference w:type="default" r:id="rId11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89CE" w14:textId="77777777" w:rsidR="0031105B" w:rsidRDefault="0031105B" w:rsidP="00D879E4">
      <w:pPr>
        <w:spacing w:after="0" w:line="240" w:lineRule="auto"/>
      </w:pPr>
      <w:r>
        <w:separator/>
      </w:r>
    </w:p>
  </w:endnote>
  <w:endnote w:type="continuationSeparator" w:id="0">
    <w:p w14:paraId="62AE5519" w14:textId="77777777" w:rsidR="0031105B" w:rsidRDefault="0031105B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5306" w14:textId="4187F6D7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B182" w14:textId="77777777" w:rsidR="0031105B" w:rsidRDefault="0031105B" w:rsidP="00D879E4">
      <w:pPr>
        <w:spacing w:after="0" w:line="240" w:lineRule="auto"/>
      </w:pPr>
      <w:r>
        <w:separator/>
      </w:r>
    </w:p>
  </w:footnote>
  <w:footnote w:type="continuationSeparator" w:id="0">
    <w:p w14:paraId="7EECA4A6" w14:textId="77777777" w:rsidR="0031105B" w:rsidRDefault="0031105B" w:rsidP="00D879E4">
      <w:pPr>
        <w:spacing w:after="0" w:line="240" w:lineRule="auto"/>
      </w:pPr>
      <w:r>
        <w:continuationSeparator/>
      </w:r>
    </w:p>
  </w:footnote>
  <w:footnote w:id="1">
    <w:p w14:paraId="74BB5123" w14:textId="05E94005" w:rsidR="00F86B79" w:rsidRPr="00F86B79" w:rsidRDefault="00F86B79" w:rsidP="00FC174A">
      <w:pPr>
        <w:pStyle w:val="11"/>
        <w:ind w:firstLine="0"/>
      </w:pPr>
      <w:r w:rsidRPr="00F86B79">
        <w:rPr>
          <w:rStyle w:val="af2"/>
          <w:sz w:val="18"/>
          <w:szCs w:val="18"/>
        </w:rPr>
        <w:footnoteRef/>
      </w:r>
      <w:r>
        <w:t xml:space="preserve"> </w:t>
      </w:r>
      <w:r w:rsidRPr="00E5399B">
        <w:rPr>
          <w:sz w:val="18"/>
          <w:szCs w:val="18"/>
        </w:rPr>
        <w:t xml:space="preserve">При предоставлении </w:t>
      </w:r>
      <w:r w:rsidR="00EB26FC">
        <w:rPr>
          <w:sz w:val="18"/>
          <w:szCs w:val="18"/>
        </w:rPr>
        <w:t xml:space="preserve">ГБУК ЛО «Парковое агентство» </w:t>
      </w:r>
      <w:r w:rsidRPr="00E5399B">
        <w:rPr>
          <w:sz w:val="18"/>
          <w:szCs w:val="18"/>
        </w:rPr>
        <w:t>простой (неисключительной) лицензии у Автора конкурсной работы сохраняется исключительное право на конкурсную работу. Обладание таким правом позволит ему использовать данную работу самостоятельно и предоставлять право её использования другим лицам.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1EE7882E" w:rsidR="00E57173" w:rsidRPr="0020724E" w:rsidRDefault="00E5717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B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D708A6"/>
    <w:multiLevelType w:val="hybridMultilevel"/>
    <w:tmpl w:val="EF0C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324B2D11"/>
    <w:multiLevelType w:val="multilevel"/>
    <w:tmpl w:val="C400D9D8"/>
    <w:lvl w:ilvl="0">
      <w:start w:val="1"/>
      <w:numFmt w:val="decimal"/>
      <w:pStyle w:val="NumberList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D4947"/>
    <w:multiLevelType w:val="hybridMultilevel"/>
    <w:tmpl w:val="D422C660"/>
    <w:lvl w:ilvl="0" w:tplc="DBF6FF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353"/>
    <w:rsid w:val="00013371"/>
    <w:rsid w:val="000200F0"/>
    <w:rsid w:val="00026011"/>
    <w:rsid w:val="00026DC4"/>
    <w:rsid w:val="0003053F"/>
    <w:rsid w:val="00034E6B"/>
    <w:rsid w:val="00037011"/>
    <w:rsid w:val="00037EB9"/>
    <w:rsid w:val="000437F5"/>
    <w:rsid w:val="00046F6A"/>
    <w:rsid w:val="000472A0"/>
    <w:rsid w:val="000640BE"/>
    <w:rsid w:val="0006440E"/>
    <w:rsid w:val="00065577"/>
    <w:rsid w:val="00067ED0"/>
    <w:rsid w:val="00070A1E"/>
    <w:rsid w:val="00087D5F"/>
    <w:rsid w:val="0009018D"/>
    <w:rsid w:val="00094E2D"/>
    <w:rsid w:val="000A176A"/>
    <w:rsid w:val="000B2971"/>
    <w:rsid w:val="000E6F3C"/>
    <w:rsid w:val="000F49DF"/>
    <w:rsid w:val="000F534B"/>
    <w:rsid w:val="00104B8E"/>
    <w:rsid w:val="00106597"/>
    <w:rsid w:val="00112A79"/>
    <w:rsid w:val="0012075F"/>
    <w:rsid w:val="001228D1"/>
    <w:rsid w:val="001237E3"/>
    <w:rsid w:val="001272CF"/>
    <w:rsid w:val="00132970"/>
    <w:rsid w:val="0013647F"/>
    <w:rsid w:val="00141978"/>
    <w:rsid w:val="00152765"/>
    <w:rsid w:val="001532AE"/>
    <w:rsid w:val="0015546F"/>
    <w:rsid w:val="001649D0"/>
    <w:rsid w:val="00172137"/>
    <w:rsid w:val="001748E7"/>
    <w:rsid w:val="0018430C"/>
    <w:rsid w:val="00192400"/>
    <w:rsid w:val="001A3D27"/>
    <w:rsid w:val="001A4278"/>
    <w:rsid w:val="001B00DA"/>
    <w:rsid w:val="001B172C"/>
    <w:rsid w:val="001B5331"/>
    <w:rsid w:val="001C1BC9"/>
    <w:rsid w:val="001C3A44"/>
    <w:rsid w:val="001D2884"/>
    <w:rsid w:val="001D377B"/>
    <w:rsid w:val="001D5C8A"/>
    <w:rsid w:val="001D708E"/>
    <w:rsid w:val="001F770C"/>
    <w:rsid w:val="00201D36"/>
    <w:rsid w:val="00202FC1"/>
    <w:rsid w:val="0020724E"/>
    <w:rsid w:val="002113A1"/>
    <w:rsid w:val="0021140D"/>
    <w:rsid w:val="002129FE"/>
    <w:rsid w:val="00212EE8"/>
    <w:rsid w:val="00224E04"/>
    <w:rsid w:val="00225EAC"/>
    <w:rsid w:val="00227B10"/>
    <w:rsid w:val="0025210B"/>
    <w:rsid w:val="00255C38"/>
    <w:rsid w:val="00260265"/>
    <w:rsid w:val="00262C4A"/>
    <w:rsid w:val="0026777D"/>
    <w:rsid w:val="00276835"/>
    <w:rsid w:val="002802F2"/>
    <w:rsid w:val="00281870"/>
    <w:rsid w:val="00282E9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E1A12"/>
    <w:rsid w:val="002F04E9"/>
    <w:rsid w:val="002F2775"/>
    <w:rsid w:val="0031105B"/>
    <w:rsid w:val="00312539"/>
    <w:rsid w:val="00317277"/>
    <w:rsid w:val="00322EEF"/>
    <w:rsid w:val="00337F2B"/>
    <w:rsid w:val="0034181A"/>
    <w:rsid w:val="003530C3"/>
    <w:rsid w:val="003559B1"/>
    <w:rsid w:val="00355D9E"/>
    <w:rsid w:val="00356D67"/>
    <w:rsid w:val="0036475C"/>
    <w:rsid w:val="003724C2"/>
    <w:rsid w:val="00372B09"/>
    <w:rsid w:val="00394123"/>
    <w:rsid w:val="00396FCE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427A"/>
    <w:rsid w:val="00406E2B"/>
    <w:rsid w:val="0042699D"/>
    <w:rsid w:val="00427536"/>
    <w:rsid w:val="0043130C"/>
    <w:rsid w:val="00433E44"/>
    <w:rsid w:val="0043737B"/>
    <w:rsid w:val="00437EB7"/>
    <w:rsid w:val="00442B27"/>
    <w:rsid w:val="0044647A"/>
    <w:rsid w:val="00446805"/>
    <w:rsid w:val="0044681D"/>
    <w:rsid w:val="00450BE3"/>
    <w:rsid w:val="004567EA"/>
    <w:rsid w:val="00467A89"/>
    <w:rsid w:val="00470F15"/>
    <w:rsid w:val="00471539"/>
    <w:rsid w:val="004744C3"/>
    <w:rsid w:val="00481DC5"/>
    <w:rsid w:val="00481E6D"/>
    <w:rsid w:val="00482502"/>
    <w:rsid w:val="00484F02"/>
    <w:rsid w:val="00492151"/>
    <w:rsid w:val="0049545A"/>
    <w:rsid w:val="0049643B"/>
    <w:rsid w:val="004A33F7"/>
    <w:rsid w:val="004B12DE"/>
    <w:rsid w:val="004B2768"/>
    <w:rsid w:val="004B3228"/>
    <w:rsid w:val="004C1CF2"/>
    <w:rsid w:val="004D0BF4"/>
    <w:rsid w:val="004E2257"/>
    <w:rsid w:val="004F1ABF"/>
    <w:rsid w:val="004F25FE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41645"/>
    <w:rsid w:val="00545DDF"/>
    <w:rsid w:val="00545EE3"/>
    <w:rsid w:val="00550518"/>
    <w:rsid w:val="00550907"/>
    <w:rsid w:val="005529F2"/>
    <w:rsid w:val="00555D92"/>
    <w:rsid w:val="00576852"/>
    <w:rsid w:val="00580701"/>
    <w:rsid w:val="005A1446"/>
    <w:rsid w:val="005A4553"/>
    <w:rsid w:val="005A5400"/>
    <w:rsid w:val="005B1776"/>
    <w:rsid w:val="005B556A"/>
    <w:rsid w:val="005B7DEB"/>
    <w:rsid w:val="005C0384"/>
    <w:rsid w:val="005C540D"/>
    <w:rsid w:val="005C6F64"/>
    <w:rsid w:val="005C79D6"/>
    <w:rsid w:val="005D1293"/>
    <w:rsid w:val="005D2ECF"/>
    <w:rsid w:val="005D60FD"/>
    <w:rsid w:val="005D621F"/>
    <w:rsid w:val="005E62F6"/>
    <w:rsid w:val="00610462"/>
    <w:rsid w:val="006117B6"/>
    <w:rsid w:val="00616A7C"/>
    <w:rsid w:val="006237D2"/>
    <w:rsid w:val="00623B8C"/>
    <w:rsid w:val="00664540"/>
    <w:rsid w:val="00665216"/>
    <w:rsid w:val="00680BEF"/>
    <w:rsid w:val="00682208"/>
    <w:rsid w:val="006828C0"/>
    <w:rsid w:val="00683010"/>
    <w:rsid w:val="00683411"/>
    <w:rsid w:val="00686F5E"/>
    <w:rsid w:val="00694202"/>
    <w:rsid w:val="006B01F2"/>
    <w:rsid w:val="006B405B"/>
    <w:rsid w:val="006B59BE"/>
    <w:rsid w:val="006B646E"/>
    <w:rsid w:val="006C16E1"/>
    <w:rsid w:val="006D0789"/>
    <w:rsid w:val="006D1018"/>
    <w:rsid w:val="006D1149"/>
    <w:rsid w:val="006E7512"/>
    <w:rsid w:val="006E7581"/>
    <w:rsid w:val="006E787B"/>
    <w:rsid w:val="006F7275"/>
    <w:rsid w:val="006F7FE9"/>
    <w:rsid w:val="00702EF5"/>
    <w:rsid w:val="00730A82"/>
    <w:rsid w:val="00731480"/>
    <w:rsid w:val="007317FE"/>
    <w:rsid w:val="00732FF5"/>
    <w:rsid w:val="00741D6D"/>
    <w:rsid w:val="00742223"/>
    <w:rsid w:val="00744B8D"/>
    <w:rsid w:val="00746448"/>
    <w:rsid w:val="00763DE0"/>
    <w:rsid w:val="00764BBE"/>
    <w:rsid w:val="00770DF3"/>
    <w:rsid w:val="0077361C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B2F50"/>
    <w:rsid w:val="007C2382"/>
    <w:rsid w:val="007D58A8"/>
    <w:rsid w:val="007D6D9F"/>
    <w:rsid w:val="007E6AA8"/>
    <w:rsid w:val="007E6DAA"/>
    <w:rsid w:val="007E755E"/>
    <w:rsid w:val="007F0DD9"/>
    <w:rsid w:val="007F37C4"/>
    <w:rsid w:val="007F658A"/>
    <w:rsid w:val="007F7E70"/>
    <w:rsid w:val="0080007A"/>
    <w:rsid w:val="00802AA6"/>
    <w:rsid w:val="0080426F"/>
    <w:rsid w:val="00804D3D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042C"/>
    <w:rsid w:val="00866A3A"/>
    <w:rsid w:val="00867D85"/>
    <w:rsid w:val="00871256"/>
    <w:rsid w:val="00880353"/>
    <w:rsid w:val="00881D52"/>
    <w:rsid w:val="00886FB6"/>
    <w:rsid w:val="008870BF"/>
    <w:rsid w:val="00890234"/>
    <w:rsid w:val="00891BEA"/>
    <w:rsid w:val="008A7568"/>
    <w:rsid w:val="008B74FF"/>
    <w:rsid w:val="008C5E7B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79D8"/>
    <w:rsid w:val="0092184A"/>
    <w:rsid w:val="00926383"/>
    <w:rsid w:val="00941D9E"/>
    <w:rsid w:val="00947DB1"/>
    <w:rsid w:val="009639A9"/>
    <w:rsid w:val="0096470C"/>
    <w:rsid w:val="009674D7"/>
    <w:rsid w:val="00970344"/>
    <w:rsid w:val="00972487"/>
    <w:rsid w:val="00975033"/>
    <w:rsid w:val="009761D9"/>
    <w:rsid w:val="00982663"/>
    <w:rsid w:val="00986508"/>
    <w:rsid w:val="00987062"/>
    <w:rsid w:val="0099476D"/>
    <w:rsid w:val="009A11AF"/>
    <w:rsid w:val="009A72A8"/>
    <w:rsid w:val="009A75D5"/>
    <w:rsid w:val="009A765B"/>
    <w:rsid w:val="009B3070"/>
    <w:rsid w:val="009C07BE"/>
    <w:rsid w:val="009C35C4"/>
    <w:rsid w:val="009D1A76"/>
    <w:rsid w:val="009D2A07"/>
    <w:rsid w:val="009D2E18"/>
    <w:rsid w:val="009D7A00"/>
    <w:rsid w:val="009E2FE1"/>
    <w:rsid w:val="009F10D3"/>
    <w:rsid w:val="009F286B"/>
    <w:rsid w:val="00A02A7E"/>
    <w:rsid w:val="00A06C24"/>
    <w:rsid w:val="00A12413"/>
    <w:rsid w:val="00A213A4"/>
    <w:rsid w:val="00A33055"/>
    <w:rsid w:val="00A4042E"/>
    <w:rsid w:val="00A4315E"/>
    <w:rsid w:val="00A4564D"/>
    <w:rsid w:val="00A51655"/>
    <w:rsid w:val="00A55DD3"/>
    <w:rsid w:val="00A63505"/>
    <w:rsid w:val="00A666B4"/>
    <w:rsid w:val="00A66F15"/>
    <w:rsid w:val="00A70F07"/>
    <w:rsid w:val="00A71EE1"/>
    <w:rsid w:val="00A80E05"/>
    <w:rsid w:val="00A87BD5"/>
    <w:rsid w:val="00A91AA6"/>
    <w:rsid w:val="00A96DC5"/>
    <w:rsid w:val="00A97D20"/>
    <w:rsid w:val="00AB0DA2"/>
    <w:rsid w:val="00AB3255"/>
    <w:rsid w:val="00AB3CDF"/>
    <w:rsid w:val="00AB4EF3"/>
    <w:rsid w:val="00AC06E1"/>
    <w:rsid w:val="00AC2587"/>
    <w:rsid w:val="00AC7C91"/>
    <w:rsid w:val="00AC7EE8"/>
    <w:rsid w:val="00AD0DA1"/>
    <w:rsid w:val="00AE1A4A"/>
    <w:rsid w:val="00AE20C6"/>
    <w:rsid w:val="00AF07CD"/>
    <w:rsid w:val="00AF095C"/>
    <w:rsid w:val="00B01D65"/>
    <w:rsid w:val="00B04B09"/>
    <w:rsid w:val="00B112D5"/>
    <w:rsid w:val="00B1783F"/>
    <w:rsid w:val="00B231D4"/>
    <w:rsid w:val="00B24406"/>
    <w:rsid w:val="00B2466B"/>
    <w:rsid w:val="00B3540F"/>
    <w:rsid w:val="00B41F37"/>
    <w:rsid w:val="00B440DA"/>
    <w:rsid w:val="00B52659"/>
    <w:rsid w:val="00B527F0"/>
    <w:rsid w:val="00B53EDD"/>
    <w:rsid w:val="00B600E1"/>
    <w:rsid w:val="00B63F5B"/>
    <w:rsid w:val="00B67C8C"/>
    <w:rsid w:val="00B70395"/>
    <w:rsid w:val="00B70BCD"/>
    <w:rsid w:val="00B71266"/>
    <w:rsid w:val="00B71A2B"/>
    <w:rsid w:val="00B737B8"/>
    <w:rsid w:val="00B75D52"/>
    <w:rsid w:val="00B768B4"/>
    <w:rsid w:val="00B80678"/>
    <w:rsid w:val="00B82A15"/>
    <w:rsid w:val="00B87319"/>
    <w:rsid w:val="00B91E79"/>
    <w:rsid w:val="00BA0768"/>
    <w:rsid w:val="00BA0DD6"/>
    <w:rsid w:val="00BA5CFC"/>
    <w:rsid w:val="00BB79F4"/>
    <w:rsid w:val="00BC2663"/>
    <w:rsid w:val="00BD3ED0"/>
    <w:rsid w:val="00BD6934"/>
    <w:rsid w:val="00BE37BE"/>
    <w:rsid w:val="00BE4EE8"/>
    <w:rsid w:val="00BE502E"/>
    <w:rsid w:val="00BF51B7"/>
    <w:rsid w:val="00C157E7"/>
    <w:rsid w:val="00C26DB4"/>
    <w:rsid w:val="00C34D38"/>
    <w:rsid w:val="00C428C5"/>
    <w:rsid w:val="00C51A17"/>
    <w:rsid w:val="00C5711F"/>
    <w:rsid w:val="00C60E27"/>
    <w:rsid w:val="00C629A2"/>
    <w:rsid w:val="00C654F2"/>
    <w:rsid w:val="00C71AFE"/>
    <w:rsid w:val="00C72F63"/>
    <w:rsid w:val="00C77DA4"/>
    <w:rsid w:val="00C97907"/>
    <w:rsid w:val="00CA1110"/>
    <w:rsid w:val="00CA433C"/>
    <w:rsid w:val="00CA7C05"/>
    <w:rsid w:val="00CB4772"/>
    <w:rsid w:val="00CC2DF0"/>
    <w:rsid w:val="00CC5822"/>
    <w:rsid w:val="00CE052D"/>
    <w:rsid w:val="00CE1F3C"/>
    <w:rsid w:val="00CE317F"/>
    <w:rsid w:val="00CE60DE"/>
    <w:rsid w:val="00CF04F9"/>
    <w:rsid w:val="00CF3D45"/>
    <w:rsid w:val="00D073AF"/>
    <w:rsid w:val="00D12119"/>
    <w:rsid w:val="00D134F8"/>
    <w:rsid w:val="00D14696"/>
    <w:rsid w:val="00D153BC"/>
    <w:rsid w:val="00D20DD4"/>
    <w:rsid w:val="00D24F8B"/>
    <w:rsid w:val="00D40EFC"/>
    <w:rsid w:val="00D41035"/>
    <w:rsid w:val="00D4781C"/>
    <w:rsid w:val="00D53E6F"/>
    <w:rsid w:val="00D5643A"/>
    <w:rsid w:val="00D56C53"/>
    <w:rsid w:val="00D60770"/>
    <w:rsid w:val="00D66A6B"/>
    <w:rsid w:val="00D71F3E"/>
    <w:rsid w:val="00D73D9F"/>
    <w:rsid w:val="00D76797"/>
    <w:rsid w:val="00D879E4"/>
    <w:rsid w:val="00D90428"/>
    <w:rsid w:val="00D91C85"/>
    <w:rsid w:val="00D93538"/>
    <w:rsid w:val="00DA64B9"/>
    <w:rsid w:val="00DB0318"/>
    <w:rsid w:val="00DB03A5"/>
    <w:rsid w:val="00DB4C0B"/>
    <w:rsid w:val="00DB59DB"/>
    <w:rsid w:val="00DC1C5B"/>
    <w:rsid w:val="00DC22F4"/>
    <w:rsid w:val="00DD43E6"/>
    <w:rsid w:val="00DE12AF"/>
    <w:rsid w:val="00DE1F99"/>
    <w:rsid w:val="00DE45AD"/>
    <w:rsid w:val="00DE516C"/>
    <w:rsid w:val="00DE6779"/>
    <w:rsid w:val="00DF3461"/>
    <w:rsid w:val="00DF73A8"/>
    <w:rsid w:val="00E07065"/>
    <w:rsid w:val="00E2154E"/>
    <w:rsid w:val="00E215CC"/>
    <w:rsid w:val="00E2586C"/>
    <w:rsid w:val="00E352EC"/>
    <w:rsid w:val="00E44E74"/>
    <w:rsid w:val="00E46541"/>
    <w:rsid w:val="00E4704F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587F"/>
    <w:rsid w:val="00E862C7"/>
    <w:rsid w:val="00E8664B"/>
    <w:rsid w:val="00E96810"/>
    <w:rsid w:val="00E96FEF"/>
    <w:rsid w:val="00EA5494"/>
    <w:rsid w:val="00EB07E6"/>
    <w:rsid w:val="00EB2614"/>
    <w:rsid w:val="00EB26B5"/>
    <w:rsid w:val="00EB26FC"/>
    <w:rsid w:val="00EB4FFC"/>
    <w:rsid w:val="00EB6BEB"/>
    <w:rsid w:val="00ED4144"/>
    <w:rsid w:val="00ED5192"/>
    <w:rsid w:val="00EE27F9"/>
    <w:rsid w:val="00EE5CC6"/>
    <w:rsid w:val="00EE7B36"/>
    <w:rsid w:val="00EF4FC8"/>
    <w:rsid w:val="00F003C0"/>
    <w:rsid w:val="00F15B95"/>
    <w:rsid w:val="00F162EB"/>
    <w:rsid w:val="00F209D8"/>
    <w:rsid w:val="00F36EE8"/>
    <w:rsid w:val="00F40D73"/>
    <w:rsid w:val="00F50A72"/>
    <w:rsid w:val="00F60B3A"/>
    <w:rsid w:val="00F71AC3"/>
    <w:rsid w:val="00F75A52"/>
    <w:rsid w:val="00F80207"/>
    <w:rsid w:val="00F86B79"/>
    <w:rsid w:val="00F9643A"/>
    <w:rsid w:val="00FC174A"/>
    <w:rsid w:val="00FC5D3D"/>
    <w:rsid w:val="00FD0ECA"/>
    <w:rsid w:val="00FD2F69"/>
    <w:rsid w:val="00FD42CC"/>
    <w:rsid w:val="00FD560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B3A704E"/>
  <w15:docId w15:val="{8112E9BA-071F-452F-8D7D-CDE8925D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styleId="afa">
    <w:name w:val="Unresolved Mention"/>
    <w:basedOn w:val="a0"/>
    <w:uiPriority w:val="99"/>
    <w:semiHidden/>
    <w:unhideWhenUsed/>
    <w:rsid w:val="00DC22F4"/>
    <w:rPr>
      <w:color w:val="605E5C"/>
      <w:shd w:val="clear" w:color="auto" w:fill="E1DFDD"/>
    </w:rPr>
  </w:style>
  <w:style w:type="paragraph" w:customStyle="1" w:styleId="8">
    <w:name w:val="8 пт (нум. список)"/>
    <w:basedOn w:val="a"/>
    <w:semiHidden/>
    <w:rsid w:val="00941D9E"/>
    <w:pPr>
      <w:numPr>
        <w:ilvl w:val="2"/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941D9E"/>
    <w:pPr>
      <w:numPr>
        <w:ilvl w:val="1"/>
        <w:numId w:val="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941D9E"/>
    <w:pPr>
      <w:numPr>
        <w:numId w:val="7"/>
      </w:numPr>
      <w:tabs>
        <w:tab w:val="clear" w:pos="502"/>
        <w:tab w:val="num" w:pos="360"/>
      </w:tabs>
      <w:spacing w:before="12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eva78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kinlenr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E31B-18C6-434E-84F7-07F96D6A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11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Нарышкина Евгения Анатольевна</cp:lastModifiedBy>
  <cp:revision>77</cp:revision>
  <cp:lastPrinted>2017-07-04T08:14:00Z</cp:lastPrinted>
  <dcterms:created xsi:type="dcterms:W3CDTF">2017-07-06T15:39:00Z</dcterms:created>
  <dcterms:modified xsi:type="dcterms:W3CDTF">2021-06-15T08:34:00Z</dcterms:modified>
</cp:coreProperties>
</file>